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A6A" w:rsidRPr="00850082" w:rsidRDefault="00E46968" w:rsidP="00E46968">
      <w:pPr>
        <w:pStyle w:val="Bezodstpw"/>
        <w:rPr>
          <w:b/>
        </w:rPr>
      </w:pPr>
      <w:r w:rsidRPr="00850082">
        <w:rPr>
          <w:b/>
          <w:highlight w:val="lightGray"/>
        </w:rPr>
        <w:t>INFORMOWANIE I ZGODA PACJENTA NA LECZENIE</w:t>
      </w:r>
    </w:p>
    <w:p w:rsidR="00E46968" w:rsidRDefault="00E46968" w:rsidP="00E46968">
      <w:pPr>
        <w:pStyle w:val="Bezodstpw"/>
        <w:rPr>
          <w:highlight w:val="lightGray"/>
        </w:rPr>
      </w:pPr>
    </w:p>
    <w:p w:rsidR="00E46968" w:rsidRDefault="00E46968" w:rsidP="00E46968">
      <w:pPr>
        <w:pStyle w:val="Bezodstpw"/>
      </w:pPr>
      <w:r w:rsidRPr="00E46968">
        <w:rPr>
          <w:highlight w:val="lightGray"/>
        </w:rPr>
        <w:t>AUTONOMIA PACJENTA</w:t>
      </w:r>
    </w:p>
    <w:p w:rsidR="00E46968" w:rsidRPr="00E46968" w:rsidRDefault="00E46968" w:rsidP="00E46968">
      <w:pPr>
        <w:pStyle w:val="Bezodstpw"/>
        <w:rPr>
          <w:sz w:val="12"/>
          <w:szCs w:val="12"/>
        </w:rPr>
      </w:pPr>
    </w:p>
    <w:p w:rsidR="00E46968" w:rsidRDefault="00E46968" w:rsidP="00E46968">
      <w:pPr>
        <w:pStyle w:val="Bezodstpw"/>
      </w:pPr>
      <w:r w:rsidRPr="00E46968">
        <w:t xml:space="preserve">• </w:t>
      </w:r>
      <w:r>
        <w:t>Dosłownie – samorząd</w:t>
      </w:r>
    </w:p>
    <w:p w:rsidR="00E46968" w:rsidRPr="00E46968" w:rsidRDefault="00E46968" w:rsidP="00E46968">
      <w:pPr>
        <w:pStyle w:val="Bezodstpw"/>
        <w:rPr>
          <w:sz w:val="8"/>
          <w:szCs w:val="8"/>
        </w:rPr>
      </w:pPr>
    </w:p>
    <w:p w:rsidR="00E46968" w:rsidRDefault="00E46968" w:rsidP="00E46968">
      <w:pPr>
        <w:pStyle w:val="Bezodstpw"/>
      </w:pPr>
      <w:r w:rsidRPr="00E46968">
        <w:t>• Zdolność myślenia, decydowania oraz swobodnego i niezależnego dział</w:t>
      </w:r>
      <w:r>
        <w:t>ania bez przeszkód i utrudnień</w:t>
      </w:r>
    </w:p>
    <w:p w:rsidR="00E46968" w:rsidRPr="00E46968" w:rsidRDefault="00E46968" w:rsidP="00E46968">
      <w:pPr>
        <w:pStyle w:val="Bezodstpw"/>
        <w:rPr>
          <w:sz w:val="8"/>
          <w:szCs w:val="8"/>
        </w:rPr>
      </w:pPr>
    </w:p>
    <w:p w:rsidR="00E46968" w:rsidRDefault="00E46968" w:rsidP="00E46968">
      <w:pPr>
        <w:pStyle w:val="Bezodstpw"/>
      </w:pPr>
      <w:r w:rsidRPr="00E46968">
        <w:t>• Jest to forma wolności/swobody polegającej na korzys</w:t>
      </w:r>
      <w:r>
        <w:t>taniu z ludzkiej racjonalności</w:t>
      </w:r>
    </w:p>
    <w:p w:rsidR="00E46968" w:rsidRPr="00E46968" w:rsidRDefault="00E46968" w:rsidP="00E46968">
      <w:pPr>
        <w:pStyle w:val="Bezodstpw"/>
        <w:rPr>
          <w:sz w:val="8"/>
          <w:szCs w:val="8"/>
        </w:rPr>
      </w:pPr>
    </w:p>
    <w:p w:rsidR="00E46968" w:rsidRDefault="00E46968" w:rsidP="00E46968">
      <w:pPr>
        <w:pStyle w:val="Bezodstpw"/>
      </w:pPr>
      <w:r w:rsidRPr="00E46968">
        <w:t>• Wyróżnia się autonomię myśli, woli i działa</w:t>
      </w:r>
      <w:r>
        <w:t>nia</w:t>
      </w:r>
    </w:p>
    <w:p w:rsidR="005B6158" w:rsidRPr="005B6158" w:rsidRDefault="005B6158" w:rsidP="00E46968">
      <w:pPr>
        <w:pStyle w:val="Bezodstpw"/>
        <w:rPr>
          <w:sz w:val="8"/>
          <w:szCs w:val="8"/>
        </w:rPr>
      </w:pPr>
    </w:p>
    <w:p w:rsidR="005B6158" w:rsidRDefault="005B6158" w:rsidP="00E46968">
      <w:pPr>
        <w:pStyle w:val="Bezodstpw"/>
      </w:pPr>
      <w:r w:rsidRPr="005B6158">
        <w:t>• Prawo do wyłącznego decydowania o własnym zdrowiu, o tym jaką opiekę otrzyma pacjent i kt</w:t>
      </w:r>
      <w:r>
        <w:t>o będzie wykonywał świadczenia</w:t>
      </w:r>
    </w:p>
    <w:p w:rsidR="005B6158" w:rsidRPr="005B6158" w:rsidRDefault="005B6158" w:rsidP="00E46968">
      <w:pPr>
        <w:pStyle w:val="Bezodstpw"/>
        <w:rPr>
          <w:sz w:val="8"/>
          <w:szCs w:val="8"/>
        </w:rPr>
      </w:pPr>
    </w:p>
    <w:p w:rsidR="005B6158" w:rsidRDefault="005B6158" w:rsidP="00E46968">
      <w:pPr>
        <w:pStyle w:val="Bezodstpw"/>
      </w:pPr>
      <w:r w:rsidRPr="005B6158">
        <w:t>• Szczególne zastosowanie ogólnej autonomii osoby ludzkiej, zdolnej do samodzielnego i świadomego podejmowania decyzji – podstawo</w:t>
      </w:r>
      <w:r w:rsidR="00A277A5">
        <w:t>wego prawa każdego człowieka</w:t>
      </w:r>
    </w:p>
    <w:p w:rsidR="00A277A5" w:rsidRDefault="00A277A5" w:rsidP="00E46968">
      <w:pPr>
        <w:pStyle w:val="Bezodstpw"/>
      </w:pPr>
    </w:p>
    <w:p w:rsidR="00D51E90" w:rsidRDefault="00D51E90" w:rsidP="00D51E90">
      <w:pPr>
        <w:pStyle w:val="Bezodstpw"/>
      </w:pPr>
      <w:r w:rsidRPr="00867174">
        <w:rPr>
          <w:highlight w:val="lightGray"/>
        </w:rPr>
        <w:t>MODELE PACJENT – LEKARZ</w:t>
      </w:r>
    </w:p>
    <w:p w:rsidR="00D51E90" w:rsidRPr="00D51E90" w:rsidRDefault="00D51E90" w:rsidP="00D51E90">
      <w:pPr>
        <w:pStyle w:val="Bezodstpw"/>
        <w:rPr>
          <w:sz w:val="12"/>
          <w:szCs w:val="12"/>
        </w:rPr>
      </w:pPr>
    </w:p>
    <w:p w:rsidR="00D51E90" w:rsidRDefault="00D51E90" w:rsidP="00D51E90">
      <w:pPr>
        <w:pStyle w:val="Bezodstpw"/>
      </w:pPr>
      <w:r>
        <w:t>1.</w:t>
      </w:r>
      <w:r w:rsidR="00E97C4B">
        <w:t xml:space="preserve"> </w:t>
      </w:r>
      <w:r w:rsidR="00E97C4B" w:rsidRPr="00F06D1D">
        <w:rPr>
          <w:b/>
        </w:rPr>
        <w:t>P</w:t>
      </w:r>
      <w:r w:rsidRPr="00F06D1D">
        <w:rPr>
          <w:b/>
        </w:rPr>
        <w:t>aternalistyczny</w:t>
      </w:r>
      <w:r w:rsidR="00480217" w:rsidRPr="00F06D1D">
        <w:rPr>
          <w:b/>
        </w:rPr>
        <w:t xml:space="preserve"> -</w:t>
      </w:r>
      <w:r w:rsidR="00480217">
        <w:t xml:space="preserve"> narzucanie woli pacjentowi (przez służby medyczne)</w:t>
      </w:r>
    </w:p>
    <w:p w:rsidR="00D51E90" w:rsidRPr="00E72A62" w:rsidRDefault="00D51E90" w:rsidP="00D51E90">
      <w:pPr>
        <w:pStyle w:val="Bezodstpw"/>
        <w:rPr>
          <w:sz w:val="6"/>
          <w:szCs w:val="6"/>
        </w:rPr>
      </w:pPr>
    </w:p>
    <w:p w:rsidR="00D51E90" w:rsidRDefault="00D51E90" w:rsidP="00D51E90">
      <w:pPr>
        <w:pStyle w:val="Bezodstpw"/>
      </w:pPr>
      <w:r>
        <w:t>2.</w:t>
      </w:r>
      <w:r w:rsidR="00E97C4B">
        <w:t xml:space="preserve"> </w:t>
      </w:r>
      <w:r w:rsidR="00E97C4B" w:rsidRPr="00F06D1D">
        <w:rPr>
          <w:b/>
        </w:rPr>
        <w:t>K</w:t>
      </w:r>
      <w:r w:rsidRPr="00F06D1D">
        <w:rPr>
          <w:b/>
        </w:rPr>
        <w:t>onfliktowo-roszczeniowy</w:t>
      </w:r>
      <w:r w:rsidR="00480217" w:rsidRPr="00F06D1D">
        <w:rPr>
          <w:b/>
        </w:rPr>
        <w:t xml:space="preserve"> -</w:t>
      </w:r>
    </w:p>
    <w:p w:rsidR="00D51E90" w:rsidRPr="00E72A62" w:rsidRDefault="00D51E90" w:rsidP="00D51E90">
      <w:pPr>
        <w:pStyle w:val="Bezodstpw"/>
        <w:rPr>
          <w:sz w:val="6"/>
          <w:szCs w:val="6"/>
        </w:rPr>
      </w:pPr>
    </w:p>
    <w:p w:rsidR="00D51E90" w:rsidRDefault="00D51E90" w:rsidP="00D51E90">
      <w:pPr>
        <w:pStyle w:val="Bezodstpw"/>
      </w:pPr>
      <w:r>
        <w:t>3.</w:t>
      </w:r>
      <w:r w:rsidRPr="00746B9B">
        <w:t xml:space="preserve"> </w:t>
      </w:r>
      <w:r w:rsidR="00E97C4B" w:rsidRPr="00F06D1D">
        <w:rPr>
          <w:b/>
        </w:rPr>
        <w:t>I</w:t>
      </w:r>
      <w:r w:rsidRPr="00F06D1D">
        <w:rPr>
          <w:b/>
        </w:rPr>
        <w:t>nformacyjny/interpretacyjny</w:t>
      </w:r>
    </w:p>
    <w:p w:rsidR="00D51E90" w:rsidRPr="00E72A62" w:rsidRDefault="00D51E90" w:rsidP="00D51E90">
      <w:pPr>
        <w:pStyle w:val="Bezodstpw"/>
        <w:rPr>
          <w:sz w:val="6"/>
          <w:szCs w:val="6"/>
        </w:rPr>
      </w:pPr>
    </w:p>
    <w:p w:rsidR="00D51E90" w:rsidRPr="00F06D1D" w:rsidRDefault="00D51E90" w:rsidP="00D51E90">
      <w:pPr>
        <w:pStyle w:val="Bezodstpw"/>
        <w:rPr>
          <w:b/>
        </w:rPr>
      </w:pPr>
      <w:r>
        <w:t>4.</w:t>
      </w:r>
      <w:r w:rsidR="00E97C4B">
        <w:t xml:space="preserve"> </w:t>
      </w:r>
      <w:r w:rsidR="00E97C4B" w:rsidRPr="00F06D1D">
        <w:rPr>
          <w:b/>
        </w:rPr>
        <w:t>D</w:t>
      </w:r>
      <w:r w:rsidRPr="00F06D1D">
        <w:rPr>
          <w:b/>
        </w:rPr>
        <w:t>eliberacyjny</w:t>
      </w:r>
    </w:p>
    <w:p w:rsidR="00D51E90" w:rsidRDefault="00D51E90" w:rsidP="00E46968">
      <w:pPr>
        <w:pStyle w:val="Bezodstpw"/>
        <w:rPr>
          <w:highlight w:val="lightGray"/>
        </w:rPr>
      </w:pPr>
    </w:p>
    <w:p w:rsidR="00A277A5" w:rsidRDefault="00A277A5" w:rsidP="00E46968">
      <w:pPr>
        <w:pStyle w:val="Bezodstpw"/>
      </w:pPr>
      <w:r w:rsidRPr="00A277A5">
        <w:rPr>
          <w:highlight w:val="lightGray"/>
        </w:rPr>
        <w:t>CO BYŁO PRZED WPROWADZENIEM ZASDY AUTONOMII? – teraz jest respektowana</w:t>
      </w:r>
    </w:p>
    <w:p w:rsidR="00A277A5" w:rsidRDefault="00A277A5" w:rsidP="00E46968">
      <w:pPr>
        <w:pStyle w:val="Bezodstpw"/>
      </w:pPr>
    </w:p>
    <w:p w:rsidR="00A277A5" w:rsidRDefault="00A277A5" w:rsidP="00A277A5">
      <w:pPr>
        <w:pStyle w:val="Bezodstpw"/>
      </w:pPr>
      <w:r w:rsidRPr="00257B05">
        <w:rPr>
          <w:highlight w:val="lightGray"/>
        </w:rPr>
        <w:t>PATERNALIZM</w:t>
      </w:r>
    </w:p>
    <w:p w:rsidR="00A277A5" w:rsidRPr="00FF492D" w:rsidRDefault="00A277A5" w:rsidP="00A277A5">
      <w:pPr>
        <w:pStyle w:val="Bezodstpw"/>
        <w:rPr>
          <w:sz w:val="8"/>
          <w:szCs w:val="8"/>
        </w:rPr>
      </w:pPr>
    </w:p>
    <w:p w:rsidR="00A277A5" w:rsidRDefault="00A277A5" w:rsidP="00A277A5">
      <w:pPr>
        <w:pStyle w:val="Bezodstpw"/>
      </w:pPr>
      <w:r>
        <w:t>• Przeniesienie na medycynę idei (dobrego) ojca, który lepiej od dzieci wie, co dla nich jest dobre i stosując różne sposoby narzuca im swą wolę</w:t>
      </w:r>
    </w:p>
    <w:p w:rsidR="00A277A5" w:rsidRPr="00A277A5" w:rsidRDefault="00A277A5" w:rsidP="00A277A5">
      <w:pPr>
        <w:pStyle w:val="Bezodstpw"/>
        <w:rPr>
          <w:sz w:val="8"/>
          <w:szCs w:val="8"/>
        </w:rPr>
      </w:pPr>
    </w:p>
    <w:p w:rsidR="00A277A5" w:rsidRPr="001833F7" w:rsidRDefault="00A277A5" w:rsidP="00A277A5">
      <w:pPr>
        <w:pStyle w:val="Bezodstpw"/>
        <w:rPr>
          <w:u w:val="single"/>
        </w:rPr>
      </w:pPr>
      <w:r>
        <w:t xml:space="preserve">• Istnieje wiele odmian paternalizmu w medycynie, w których </w:t>
      </w:r>
      <w:r w:rsidRPr="001833F7">
        <w:rPr>
          <w:u w:val="single"/>
        </w:rPr>
        <w:t>prawo pacjenta do wyrażania własnej woli jest negowane częściowo lub całkowicie</w:t>
      </w:r>
    </w:p>
    <w:p w:rsidR="00A277A5" w:rsidRPr="00A277A5" w:rsidRDefault="00A277A5" w:rsidP="00A277A5">
      <w:pPr>
        <w:pStyle w:val="Bezodstpw"/>
        <w:rPr>
          <w:sz w:val="8"/>
          <w:szCs w:val="8"/>
        </w:rPr>
      </w:pPr>
    </w:p>
    <w:p w:rsidR="00A277A5" w:rsidRPr="001833F7" w:rsidRDefault="00A277A5" w:rsidP="00A277A5">
      <w:pPr>
        <w:pStyle w:val="Bezodstpw"/>
        <w:rPr>
          <w:u w:val="single"/>
        </w:rPr>
      </w:pPr>
      <w:r>
        <w:t xml:space="preserve">• Paternalizm radykalny zakłada, że </w:t>
      </w:r>
      <w:r w:rsidRPr="001833F7">
        <w:rPr>
          <w:u w:val="single"/>
        </w:rPr>
        <w:t>wolno narzucić wolę leczącego nawet pacjentowi, który jest w pełni władny ocenić sytuację i podjąć własną decyzję</w:t>
      </w:r>
    </w:p>
    <w:p w:rsidR="00A277A5" w:rsidRPr="007A2D9C" w:rsidRDefault="00A277A5" w:rsidP="00A277A5">
      <w:pPr>
        <w:pStyle w:val="Bezodstpw"/>
        <w:rPr>
          <w:sz w:val="12"/>
          <w:szCs w:val="12"/>
        </w:rPr>
      </w:pPr>
    </w:p>
    <w:p w:rsidR="00A277A5" w:rsidRDefault="00A277A5" w:rsidP="00A277A5">
      <w:pPr>
        <w:pStyle w:val="Bezodstpw"/>
        <w:rPr>
          <w:u w:val="single"/>
        </w:rPr>
      </w:pPr>
      <w:r w:rsidRPr="00A277A5">
        <w:rPr>
          <w:u w:val="single"/>
        </w:rPr>
        <w:t>ARGUMENTY ZA PATERNALIZMEM:</w:t>
      </w:r>
    </w:p>
    <w:p w:rsidR="00A277A5" w:rsidRPr="00A277A5" w:rsidRDefault="00A277A5" w:rsidP="00A277A5">
      <w:pPr>
        <w:pStyle w:val="Bezodstpw"/>
        <w:rPr>
          <w:sz w:val="8"/>
          <w:szCs w:val="8"/>
          <w:u w:val="single"/>
        </w:rPr>
      </w:pPr>
    </w:p>
    <w:p w:rsidR="00A277A5" w:rsidRDefault="00A277A5" w:rsidP="00A277A5">
      <w:pPr>
        <w:pStyle w:val="Bezodstpw"/>
      </w:pPr>
      <w:r w:rsidRPr="00A277A5">
        <w:rPr>
          <w:b/>
        </w:rPr>
        <w:t>• Dobroczynność</w:t>
      </w:r>
      <w:r w:rsidRPr="00A277A5">
        <w:t xml:space="preserve"> – lekarz narzucając swą decyzję pacjentowi robią to zgodnie ze swoją wiedzą i p</w:t>
      </w:r>
      <w:r>
        <w:t>rzekonaniem dla dobra pacjenta</w:t>
      </w:r>
    </w:p>
    <w:p w:rsidR="00A277A5" w:rsidRPr="00A277A5" w:rsidRDefault="00A277A5" w:rsidP="00A277A5">
      <w:pPr>
        <w:pStyle w:val="Bezodstpw"/>
        <w:rPr>
          <w:sz w:val="8"/>
          <w:szCs w:val="8"/>
        </w:rPr>
      </w:pPr>
    </w:p>
    <w:p w:rsidR="00A277A5" w:rsidRDefault="00A277A5" w:rsidP="00A277A5">
      <w:pPr>
        <w:pStyle w:val="Bezodstpw"/>
      </w:pPr>
      <w:r w:rsidRPr="00A277A5">
        <w:rPr>
          <w:b/>
        </w:rPr>
        <w:t>• Nierównowaga</w:t>
      </w:r>
      <w:r w:rsidRPr="00A277A5">
        <w:t xml:space="preserve"> – pacjent ma za mało informacji i wiedzy aby móc podejmować rozsądne decyzje; nawet jeśli zostanie poinformowany i tak musi wybrać to, co zostanie przedstawione jako najlepsze przez fachow</w:t>
      </w:r>
      <w:r w:rsidR="007A2D9C">
        <w:t>ca</w:t>
      </w:r>
    </w:p>
    <w:p w:rsidR="00A277A5" w:rsidRPr="007A2D9C" w:rsidRDefault="00A277A5" w:rsidP="00A277A5">
      <w:pPr>
        <w:pStyle w:val="Bezodstpw"/>
        <w:rPr>
          <w:sz w:val="12"/>
          <w:szCs w:val="12"/>
        </w:rPr>
      </w:pPr>
    </w:p>
    <w:p w:rsidR="00A277A5" w:rsidRDefault="007A2D9C" w:rsidP="00A277A5">
      <w:pPr>
        <w:pStyle w:val="Bezodstpw"/>
        <w:rPr>
          <w:u w:val="single"/>
        </w:rPr>
      </w:pPr>
      <w:r w:rsidRPr="007A2D9C">
        <w:rPr>
          <w:u w:val="single"/>
        </w:rPr>
        <w:t>PROBLEMY PODEJSCI PETENALISTYCZNEGO:</w:t>
      </w:r>
    </w:p>
    <w:p w:rsidR="00FF492D" w:rsidRPr="00FF492D" w:rsidRDefault="00FF492D" w:rsidP="00A277A5">
      <w:pPr>
        <w:pStyle w:val="Bezodstpw"/>
        <w:rPr>
          <w:sz w:val="12"/>
          <w:szCs w:val="12"/>
          <w:u w:val="single"/>
        </w:rPr>
      </w:pPr>
    </w:p>
    <w:p w:rsidR="00FF492D" w:rsidRPr="00CE52BB" w:rsidRDefault="00FF492D" w:rsidP="00FF492D">
      <w:pPr>
        <w:pStyle w:val="Bezodstpw"/>
        <w:rPr>
          <w:b/>
        </w:rPr>
      </w:pPr>
      <w:r w:rsidRPr="00FF492D">
        <w:t xml:space="preserve">• </w:t>
      </w:r>
      <w:r w:rsidRPr="00CE52BB">
        <w:rPr>
          <w:b/>
        </w:rPr>
        <w:t>Założenie, że czyniący dobro wie co tym dobrem w danej sytuacji jest</w:t>
      </w:r>
    </w:p>
    <w:p w:rsidR="00FF492D" w:rsidRPr="00FF492D" w:rsidRDefault="00FF492D" w:rsidP="00FF492D">
      <w:pPr>
        <w:pStyle w:val="Bezodstpw"/>
        <w:rPr>
          <w:sz w:val="8"/>
          <w:szCs w:val="8"/>
        </w:rPr>
      </w:pPr>
    </w:p>
    <w:p w:rsidR="00FF492D" w:rsidRDefault="00FF492D" w:rsidP="00FF492D">
      <w:pPr>
        <w:pStyle w:val="Bezodstpw"/>
      </w:pPr>
      <w:r w:rsidRPr="00FF492D">
        <w:t xml:space="preserve">• </w:t>
      </w:r>
      <w:r w:rsidRPr="00CE52BB">
        <w:rPr>
          <w:b/>
        </w:rPr>
        <w:t>Badania preferencji pacjentów</w:t>
      </w:r>
      <w:r w:rsidRPr="00FF492D">
        <w:t xml:space="preserve"> wskazują, że w sytuacjach, w których istnieje wybór, ich decyzje są zróżnicowan</w:t>
      </w:r>
      <w:r>
        <w:t>e i inne niż decyzje fachowców</w:t>
      </w:r>
    </w:p>
    <w:p w:rsidR="00FF492D" w:rsidRPr="00FF492D" w:rsidRDefault="00FF492D" w:rsidP="00FF492D">
      <w:pPr>
        <w:pStyle w:val="Bezodstpw"/>
        <w:rPr>
          <w:sz w:val="8"/>
          <w:szCs w:val="8"/>
        </w:rPr>
      </w:pPr>
    </w:p>
    <w:p w:rsidR="00FF492D" w:rsidRDefault="00FF492D" w:rsidP="00FF492D">
      <w:pPr>
        <w:pStyle w:val="Bezodstpw"/>
      </w:pPr>
      <w:r w:rsidRPr="00FF492D">
        <w:t xml:space="preserve">• </w:t>
      </w:r>
      <w:r w:rsidRPr="00CE52BB">
        <w:rPr>
          <w:b/>
        </w:rPr>
        <w:t>Nierównowaga występuje w większości relacji między ludźmi</w:t>
      </w:r>
    </w:p>
    <w:p w:rsidR="00FF492D" w:rsidRPr="00FF492D" w:rsidRDefault="00FF492D" w:rsidP="00FF492D">
      <w:pPr>
        <w:pStyle w:val="Bezodstpw"/>
        <w:rPr>
          <w:sz w:val="8"/>
          <w:szCs w:val="8"/>
        </w:rPr>
      </w:pPr>
    </w:p>
    <w:p w:rsidR="00FF492D" w:rsidRDefault="00FF492D" w:rsidP="00FF492D">
      <w:pPr>
        <w:pStyle w:val="Bezodstpw"/>
      </w:pPr>
      <w:r w:rsidRPr="00FF492D">
        <w:t xml:space="preserve">• </w:t>
      </w:r>
      <w:r w:rsidRPr="00CE52BB">
        <w:rPr>
          <w:b/>
        </w:rPr>
        <w:t>Właściwe rozwiązanie polega nie na tym, żeby pacjent lub klient wiedział tyle samo co fachowiec</w:t>
      </w:r>
      <w:r w:rsidRPr="00FF492D">
        <w:t>, lecz na tym, by otrzymał rzetelną i zrozumiałą informację, która</w:t>
      </w:r>
      <w:r w:rsidR="006B095F">
        <w:t xml:space="preserve"> wystarczy do podjęcia decyzji</w:t>
      </w:r>
    </w:p>
    <w:p w:rsidR="006B095F" w:rsidRPr="00296500" w:rsidRDefault="006B095F" w:rsidP="00FF492D">
      <w:pPr>
        <w:pStyle w:val="Bezodstpw"/>
        <w:rPr>
          <w:sz w:val="12"/>
          <w:szCs w:val="12"/>
        </w:rPr>
      </w:pPr>
    </w:p>
    <w:p w:rsidR="002E7895" w:rsidRDefault="002E7895" w:rsidP="006B095F">
      <w:pPr>
        <w:pStyle w:val="Bezodstpw"/>
      </w:pPr>
    </w:p>
    <w:p w:rsidR="002E7895" w:rsidRDefault="002E7895" w:rsidP="006B095F">
      <w:pPr>
        <w:pStyle w:val="Bezodstpw"/>
      </w:pPr>
    </w:p>
    <w:p w:rsidR="006B095F" w:rsidRPr="00257B05" w:rsidRDefault="006B095F" w:rsidP="006B095F">
      <w:pPr>
        <w:pStyle w:val="Bezodstpw"/>
      </w:pPr>
      <w:r w:rsidRPr="00257B05">
        <w:lastRenderedPageBreak/>
        <w:t>ZAWSZE BYŁ WZGLĘDNY-</w:t>
      </w:r>
    </w:p>
    <w:p w:rsidR="006B095F" w:rsidRPr="006B095F" w:rsidRDefault="006B095F" w:rsidP="006B095F">
      <w:pPr>
        <w:pStyle w:val="Bezodstpw"/>
        <w:rPr>
          <w:sz w:val="8"/>
          <w:szCs w:val="8"/>
        </w:rPr>
      </w:pPr>
    </w:p>
    <w:p w:rsidR="006B095F" w:rsidRPr="00CE52BB" w:rsidRDefault="006B095F" w:rsidP="006B095F">
      <w:pPr>
        <w:pStyle w:val="Bezodstpw"/>
        <w:rPr>
          <w:b/>
        </w:rPr>
      </w:pPr>
      <w:r w:rsidRPr="006B095F">
        <w:t xml:space="preserve"> • Platon pisał, że lekarz nic nie musi wyjaśniać, tylko zleca niewolnikowi co ten ma zrobić i bez wahania musi on wypełnić zlecenie, </w:t>
      </w:r>
      <w:r w:rsidRPr="00CE52BB">
        <w:rPr>
          <w:b/>
        </w:rPr>
        <w:t>ale lekarz powinien dokładnie wyjaśnić co zamierza robić osobom możnym i uzyskać ich akceptację</w:t>
      </w:r>
    </w:p>
    <w:p w:rsidR="006B095F" w:rsidRPr="00CE52BB" w:rsidRDefault="006B095F" w:rsidP="006B095F">
      <w:pPr>
        <w:pStyle w:val="Bezodstpw"/>
        <w:rPr>
          <w:b/>
          <w:sz w:val="8"/>
          <w:szCs w:val="8"/>
        </w:rPr>
      </w:pPr>
    </w:p>
    <w:p w:rsidR="006B095F" w:rsidRDefault="006B095F" w:rsidP="006B095F">
      <w:pPr>
        <w:pStyle w:val="Bezodstpw"/>
      </w:pPr>
      <w:r w:rsidRPr="00CE52BB">
        <w:rPr>
          <w:b/>
        </w:rPr>
        <w:t>• Jest bardziej odzwierciedleniem stosunków społecznych niż zasto</w:t>
      </w:r>
      <w:r w:rsidR="00EA6D84" w:rsidRPr="00CE52BB">
        <w:rPr>
          <w:b/>
        </w:rPr>
        <w:t>sowaniem zasady czynienia</w:t>
      </w:r>
      <w:r w:rsidR="00EA6D84">
        <w:t xml:space="preserve"> dobra</w:t>
      </w:r>
    </w:p>
    <w:p w:rsidR="00296500" w:rsidRPr="00296500" w:rsidRDefault="00296500" w:rsidP="006B095F">
      <w:pPr>
        <w:pStyle w:val="Bezodstpw"/>
        <w:rPr>
          <w:sz w:val="8"/>
          <w:szCs w:val="8"/>
        </w:rPr>
      </w:pPr>
    </w:p>
    <w:p w:rsidR="00296500" w:rsidRDefault="00296500" w:rsidP="00296500">
      <w:pPr>
        <w:pStyle w:val="Bezodstpw"/>
      </w:pPr>
      <w:r w:rsidRPr="00CE52BB">
        <w:rPr>
          <w:b/>
        </w:rPr>
        <w:t>• Autonomia jest jednym z przejawów powszechnie uznawanej wolności człowieka.</w:t>
      </w:r>
      <w:r w:rsidRPr="00296500">
        <w:t xml:space="preserve"> Człowiek chce i ma prawo sam decydować o tym co jest dla niego dobre, o ile</w:t>
      </w:r>
      <w:r>
        <w:t xml:space="preserve"> nie narusza dóbr innych ludzi</w:t>
      </w:r>
    </w:p>
    <w:p w:rsidR="00296500" w:rsidRPr="00296500" w:rsidRDefault="00296500" w:rsidP="00296500">
      <w:pPr>
        <w:pStyle w:val="Bezodstpw"/>
        <w:rPr>
          <w:sz w:val="8"/>
          <w:szCs w:val="8"/>
        </w:rPr>
      </w:pPr>
    </w:p>
    <w:p w:rsidR="00296500" w:rsidRDefault="00296500" w:rsidP="00296500">
      <w:pPr>
        <w:pStyle w:val="Bezodstpw"/>
        <w:rPr>
          <w:b/>
        </w:rPr>
      </w:pPr>
      <w:r w:rsidRPr="00CE52BB">
        <w:rPr>
          <w:b/>
        </w:rPr>
        <w:t>• Zdrowie nie jest wartością nadrzędną wobec wolności</w:t>
      </w:r>
    </w:p>
    <w:p w:rsidR="00CE52BB" w:rsidRPr="00CE52BB" w:rsidRDefault="00CE52BB" w:rsidP="00296500">
      <w:pPr>
        <w:pStyle w:val="Bezodstpw"/>
        <w:rPr>
          <w:b/>
          <w:sz w:val="8"/>
          <w:szCs w:val="8"/>
        </w:rPr>
      </w:pPr>
    </w:p>
    <w:p w:rsidR="00CE52BB" w:rsidRDefault="00CE52BB" w:rsidP="00296500">
      <w:pPr>
        <w:pStyle w:val="Bezodstpw"/>
        <w:rPr>
          <w:b/>
        </w:rPr>
      </w:pPr>
      <w:r w:rsidRPr="00CE52BB">
        <w:rPr>
          <w:b/>
        </w:rPr>
        <w:t>• Powszechna akceptacja autonomii wynikła też w znacznym stopniu jako reakcja na liczne nadu</w:t>
      </w:r>
      <w:r>
        <w:rPr>
          <w:b/>
        </w:rPr>
        <w:t>życia modelu paternalistycznego</w:t>
      </w:r>
    </w:p>
    <w:p w:rsidR="00257B05" w:rsidRDefault="00257B05" w:rsidP="00296500">
      <w:pPr>
        <w:pStyle w:val="Bezodstpw"/>
        <w:rPr>
          <w:u w:val="single"/>
        </w:rPr>
      </w:pPr>
    </w:p>
    <w:p w:rsidR="00257B05" w:rsidRDefault="00257B05" w:rsidP="00296500">
      <w:pPr>
        <w:pStyle w:val="Bezodstpw"/>
      </w:pPr>
      <w:r w:rsidRPr="00257B05">
        <w:rPr>
          <w:highlight w:val="lightGray"/>
        </w:rPr>
        <w:t>OGRANICZENIA AUTONOMII</w:t>
      </w:r>
    </w:p>
    <w:p w:rsidR="00257B05" w:rsidRPr="00A61F0A" w:rsidRDefault="00257B05" w:rsidP="00296500">
      <w:pPr>
        <w:pStyle w:val="Bezodstpw"/>
        <w:rPr>
          <w:sz w:val="12"/>
          <w:szCs w:val="12"/>
        </w:rPr>
      </w:pPr>
    </w:p>
    <w:p w:rsidR="00A61F0A" w:rsidRDefault="00A61F0A" w:rsidP="00296500">
      <w:pPr>
        <w:pStyle w:val="Bezodstpw"/>
      </w:pPr>
      <w:r w:rsidRPr="00A61F0A">
        <w:t>• Autonomia innych ludzi, której autonomi</w:t>
      </w:r>
      <w:r>
        <w:t>czne decyzje nie mogą naruszać</w:t>
      </w:r>
    </w:p>
    <w:p w:rsidR="00A61F0A" w:rsidRPr="00A61F0A" w:rsidRDefault="00A61F0A" w:rsidP="00296500">
      <w:pPr>
        <w:pStyle w:val="Bezodstpw"/>
        <w:rPr>
          <w:sz w:val="8"/>
          <w:szCs w:val="8"/>
        </w:rPr>
      </w:pPr>
    </w:p>
    <w:p w:rsidR="00A61F0A" w:rsidRDefault="00A61F0A" w:rsidP="00296500">
      <w:pPr>
        <w:pStyle w:val="Bezodstpw"/>
      </w:pPr>
      <w:r w:rsidRPr="00A61F0A">
        <w:t>• Dobroczynność/nieczynienie zła – jeżeli dokonany autonomicznie wybór byłby oczywiście gorszy niż najlepsza w danej sytuacji możliwość lub prowadził do szkody dla pacjenta, autonomia może nie być respektowana (narusza aut</w:t>
      </w:r>
      <w:r>
        <w:t>onomię pracowników medycznych)</w:t>
      </w:r>
    </w:p>
    <w:p w:rsidR="00A61F0A" w:rsidRPr="00A61F0A" w:rsidRDefault="00A61F0A" w:rsidP="00296500">
      <w:pPr>
        <w:pStyle w:val="Bezodstpw"/>
        <w:rPr>
          <w:sz w:val="8"/>
          <w:szCs w:val="8"/>
        </w:rPr>
      </w:pPr>
    </w:p>
    <w:p w:rsidR="00257B05" w:rsidRDefault="00A61F0A" w:rsidP="00296500">
      <w:pPr>
        <w:pStyle w:val="Bezodstpw"/>
      </w:pPr>
      <w:r w:rsidRPr="00A61F0A">
        <w:t>• Sprawiedliwość – najlepszy wybór dokonany autonomicznie może skutkować niesprawiedliwym podziałem środ</w:t>
      </w:r>
      <w:r>
        <w:t>ków i nie może być respektowany</w:t>
      </w:r>
    </w:p>
    <w:p w:rsidR="00A61F0A" w:rsidRPr="00A61F0A" w:rsidRDefault="00A61F0A" w:rsidP="00296500">
      <w:pPr>
        <w:pStyle w:val="Bezodstpw"/>
        <w:rPr>
          <w:sz w:val="8"/>
          <w:szCs w:val="8"/>
        </w:rPr>
      </w:pPr>
    </w:p>
    <w:p w:rsidR="00A61F0A" w:rsidRDefault="00A61F0A" w:rsidP="00A61F0A">
      <w:pPr>
        <w:pStyle w:val="Bezodstpw"/>
      </w:pPr>
      <w:r>
        <w:t>• Bardzo często istnieją wątpliwości co do racjonalności decyzji pacjenta, co do jego możliwości zrozumienia sytuacji – w sytuacjach medycznych lęk, zależność, upośledzenie sprawności, bardzo ograniczają możliwość osądu i podjęcia decyzji</w:t>
      </w:r>
    </w:p>
    <w:p w:rsidR="00A61F0A" w:rsidRPr="00A61F0A" w:rsidRDefault="00A61F0A" w:rsidP="00A61F0A">
      <w:pPr>
        <w:pStyle w:val="Bezodstpw"/>
        <w:rPr>
          <w:sz w:val="8"/>
          <w:szCs w:val="8"/>
        </w:rPr>
      </w:pPr>
    </w:p>
    <w:p w:rsidR="00A61F0A" w:rsidRDefault="00A61F0A" w:rsidP="00A61F0A">
      <w:pPr>
        <w:pStyle w:val="Bezodstpw"/>
      </w:pPr>
      <w:r>
        <w:t>• Wielu pacjentów nie chce "tracić czasu" na poznawanie własnej sytuacji i podejmowanie samodzielnej decy</w:t>
      </w:r>
      <w:r w:rsidR="00B5564A">
        <w:t>zji i polega na opinii lekarzy</w:t>
      </w:r>
    </w:p>
    <w:p w:rsidR="00B5564A" w:rsidRPr="00B5564A" w:rsidRDefault="00B5564A" w:rsidP="00A61F0A">
      <w:pPr>
        <w:pStyle w:val="Bezodstpw"/>
        <w:rPr>
          <w:sz w:val="8"/>
          <w:szCs w:val="8"/>
        </w:rPr>
      </w:pPr>
    </w:p>
    <w:p w:rsidR="00B5564A" w:rsidRDefault="00B5564A" w:rsidP="00B5564A">
      <w:pPr>
        <w:pStyle w:val="Bezodstpw"/>
      </w:pPr>
      <w:r w:rsidRPr="00B5564A">
        <w:t>• Traktowanie pacjenta jak partnera zajmuje bardzo dużo czasu i w wiel</w:t>
      </w:r>
      <w:r>
        <w:t>u sytuacjach tego czasu nie ma</w:t>
      </w:r>
    </w:p>
    <w:p w:rsidR="00B5564A" w:rsidRPr="00B5564A" w:rsidRDefault="00B5564A" w:rsidP="00B5564A">
      <w:pPr>
        <w:pStyle w:val="Bezodstpw"/>
        <w:rPr>
          <w:sz w:val="8"/>
          <w:szCs w:val="8"/>
        </w:rPr>
      </w:pPr>
    </w:p>
    <w:p w:rsidR="00B5564A" w:rsidRDefault="00B5564A" w:rsidP="00B5564A">
      <w:pPr>
        <w:pStyle w:val="Bezodstpw"/>
      </w:pPr>
      <w:r w:rsidRPr="00B5564A">
        <w:t>• Wszyscy zgadzają się, że konieczny jest szacunek dla ich własnej autonomii, ale chętnie narzuc</w:t>
      </w:r>
      <w:r>
        <w:t>ają swoje zdanie innym ludziom</w:t>
      </w:r>
    </w:p>
    <w:p w:rsidR="00B5564A" w:rsidRPr="00B5564A" w:rsidRDefault="00B5564A" w:rsidP="00B5564A">
      <w:pPr>
        <w:pStyle w:val="Bezodstpw"/>
        <w:rPr>
          <w:sz w:val="8"/>
          <w:szCs w:val="8"/>
        </w:rPr>
      </w:pPr>
    </w:p>
    <w:p w:rsidR="00B5564A" w:rsidRDefault="00B5564A" w:rsidP="00B5564A">
      <w:pPr>
        <w:pStyle w:val="Bezodstpw"/>
      </w:pPr>
      <w:r w:rsidRPr="00B5564A">
        <w:t>• Szacunek dla autonomii innych osób, zwłaszcza autonom</w:t>
      </w:r>
      <w:r w:rsidR="00867174">
        <w:t>ii ich działania, jest względny</w:t>
      </w:r>
    </w:p>
    <w:p w:rsidR="00867174" w:rsidRPr="00867174" w:rsidRDefault="00867174" w:rsidP="00B5564A">
      <w:pPr>
        <w:pStyle w:val="Bezodstpw"/>
        <w:rPr>
          <w:sz w:val="8"/>
          <w:szCs w:val="8"/>
        </w:rPr>
      </w:pPr>
    </w:p>
    <w:p w:rsidR="00867174" w:rsidRPr="00B5564A" w:rsidRDefault="00867174" w:rsidP="00B5564A">
      <w:pPr>
        <w:pStyle w:val="Bezodstpw"/>
      </w:pPr>
      <w:r w:rsidRPr="00867174">
        <w:t xml:space="preserve">• Ponieważ autonomia jest prawie zawsze czymś ograniczana, przeciwnicy autonomii często wysuwają argumenty, że nie </w:t>
      </w:r>
      <w:r>
        <w:t>powinna być nadrzędną wartością</w:t>
      </w:r>
    </w:p>
    <w:p w:rsidR="00257B05" w:rsidRDefault="00257B05" w:rsidP="00296500">
      <w:pPr>
        <w:pStyle w:val="Bezodstpw"/>
        <w:rPr>
          <w:u w:val="single"/>
        </w:rPr>
      </w:pPr>
    </w:p>
    <w:p w:rsidR="00773B23" w:rsidRDefault="00773B23" w:rsidP="00746B9B">
      <w:pPr>
        <w:pStyle w:val="Bezodstpw"/>
      </w:pPr>
    </w:p>
    <w:p w:rsidR="00773B23" w:rsidRDefault="00773B23" w:rsidP="00773B23">
      <w:pPr>
        <w:pStyle w:val="Bezodstpw"/>
      </w:pPr>
      <w:r w:rsidRPr="00773B23">
        <w:rPr>
          <w:highlight w:val="lightGray"/>
        </w:rPr>
        <w:t>INFORMOWANIE PACJENTA</w:t>
      </w:r>
    </w:p>
    <w:p w:rsidR="00773B23" w:rsidRPr="00773B23" w:rsidRDefault="00773B23" w:rsidP="00773B23">
      <w:pPr>
        <w:pStyle w:val="Bezodstpw"/>
        <w:rPr>
          <w:sz w:val="12"/>
          <w:szCs w:val="12"/>
        </w:rPr>
      </w:pPr>
    </w:p>
    <w:p w:rsidR="00773B23" w:rsidRDefault="00773B23" w:rsidP="00773B23">
      <w:pPr>
        <w:pStyle w:val="Bezodstpw"/>
      </w:pPr>
      <w:r>
        <w:t>• Obowiązek i zasady informowania pacjenta i uzyskiwania zgody na leczenie są określone w licznych aktach prawnych i kodeksach</w:t>
      </w:r>
    </w:p>
    <w:p w:rsidR="00773B23" w:rsidRPr="00773B23" w:rsidRDefault="00773B23" w:rsidP="00773B23">
      <w:pPr>
        <w:pStyle w:val="Bezodstpw"/>
        <w:rPr>
          <w:sz w:val="8"/>
          <w:szCs w:val="8"/>
        </w:rPr>
      </w:pPr>
    </w:p>
    <w:p w:rsidR="00773B23" w:rsidRDefault="00773B23" w:rsidP="00773B23">
      <w:pPr>
        <w:pStyle w:val="Bezodstpw"/>
      </w:pPr>
      <w:r>
        <w:t>• Jest to także problem etyczny, ponieważ przepisy regulują tylko ogólne zasady, natomiast charakter, zakres i sposób przekazywania informacji są inne w o</w:t>
      </w:r>
      <w:r w:rsidR="002E7895">
        <w:t>dniesieniu do każdego pacjenta</w:t>
      </w:r>
    </w:p>
    <w:p w:rsidR="002E7895" w:rsidRDefault="002E7895" w:rsidP="00773B23">
      <w:pPr>
        <w:pStyle w:val="Bezodstpw"/>
      </w:pPr>
    </w:p>
    <w:p w:rsidR="002E7895" w:rsidRDefault="002E7895" w:rsidP="00773B23">
      <w:pPr>
        <w:pStyle w:val="Bezodstpw"/>
        <w:rPr>
          <w:highlight w:val="lightGray"/>
        </w:rPr>
      </w:pPr>
    </w:p>
    <w:p w:rsidR="002E7895" w:rsidRDefault="002E7895" w:rsidP="00773B23">
      <w:pPr>
        <w:pStyle w:val="Bezodstpw"/>
        <w:rPr>
          <w:highlight w:val="lightGray"/>
        </w:rPr>
      </w:pPr>
    </w:p>
    <w:p w:rsidR="002E7895" w:rsidRDefault="002E7895" w:rsidP="00773B23">
      <w:pPr>
        <w:pStyle w:val="Bezodstpw"/>
        <w:rPr>
          <w:highlight w:val="lightGray"/>
        </w:rPr>
      </w:pPr>
    </w:p>
    <w:p w:rsidR="002E7895" w:rsidRDefault="002E7895" w:rsidP="00773B23">
      <w:pPr>
        <w:pStyle w:val="Bezodstpw"/>
        <w:rPr>
          <w:highlight w:val="lightGray"/>
        </w:rPr>
      </w:pPr>
    </w:p>
    <w:p w:rsidR="002E7895" w:rsidRDefault="002E7895" w:rsidP="00773B23">
      <w:pPr>
        <w:pStyle w:val="Bezodstpw"/>
        <w:rPr>
          <w:highlight w:val="lightGray"/>
        </w:rPr>
      </w:pPr>
    </w:p>
    <w:p w:rsidR="002E7895" w:rsidRDefault="002E7895" w:rsidP="00773B23">
      <w:pPr>
        <w:pStyle w:val="Bezodstpw"/>
        <w:rPr>
          <w:highlight w:val="lightGray"/>
        </w:rPr>
      </w:pPr>
    </w:p>
    <w:p w:rsidR="002E7895" w:rsidRDefault="002E7895" w:rsidP="00773B23">
      <w:pPr>
        <w:pStyle w:val="Bezodstpw"/>
      </w:pPr>
      <w:r w:rsidRPr="002E7895">
        <w:rPr>
          <w:highlight w:val="lightGray"/>
        </w:rPr>
        <w:lastRenderedPageBreak/>
        <w:t>CO WYNIKA Z PRZEPISÓW I PRAWA?</w:t>
      </w:r>
    </w:p>
    <w:p w:rsidR="002E7895" w:rsidRPr="002E7895" w:rsidRDefault="002E7895" w:rsidP="00773B23">
      <w:pPr>
        <w:pStyle w:val="Bezodstpw"/>
        <w:rPr>
          <w:sz w:val="12"/>
          <w:szCs w:val="12"/>
        </w:rPr>
      </w:pPr>
    </w:p>
    <w:p w:rsidR="002E7895" w:rsidRPr="002E7895" w:rsidRDefault="002E7895" w:rsidP="00773B23">
      <w:pPr>
        <w:pStyle w:val="Bezodstpw"/>
        <w:rPr>
          <w:u w:val="single"/>
        </w:rPr>
      </w:pPr>
      <w:r w:rsidRPr="002E7895">
        <w:rPr>
          <w:u w:val="single"/>
        </w:rPr>
        <w:t>ZASADY OGÓLNE</w:t>
      </w:r>
    </w:p>
    <w:p w:rsidR="002E7895" w:rsidRPr="002E7895" w:rsidRDefault="002E7895" w:rsidP="00773B23">
      <w:pPr>
        <w:pStyle w:val="Bezodstpw"/>
        <w:rPr>
          <w:sz w:val="8"/>
          <w:szCs w:val="8"/>
        </w:rPr>
      </w:pPr>
    </w:p>
    <w:p w:rsidR="002E7895" w:rsidRDefault="002E7895" w:rsidP="00773B23">
      <w:pPr>
        <w:pStyle w:val="Bezodstpw"/>
      </w:pPr>
      <w:r w:rsidRPr="002E7895">
        <w:t>• Pełne informowanie pacjenta o wszyst</w:t>
      </w:r>
      <w:r>
        <w:t>kich aspektach leczenia/opieki</w:t>
      </w:r>
    </w:p>
    <w:p w:rsidR="002E7895" w:rsidRPr="002E7895" w:rsidRDefault="002E7895" w:rsidP="00773B23">
      <w:pPr>
        <w:pStyle w:val="Bezodstpw"/>
        <w:rPr>
          <w:sz w:val="8"/>
          <w:szCs w:val="8"/>
        </w:rPr>
      </w:pPr>
    </w:p>
    <w:p w:rsidR="002E7895" w:rsidRDefault="002E7895" w:rsidP="00773B23">
      <w:pPr>
        <w:pStyle w:val="Bezodstpw"/>
      </w:pPr>
      <w:r w:rsidRPr="002E7895">
        <w:t>• Zatajenie istotnej informacji jest możliwe, ale musi by</w:t>
      </w:r>
      <w:r>
        <w:t>ć dobrze uzasadnione</w:t>
      </w:r>
    </w:p>
    <w:p w:rsidR="002E7895" w:rsidRPr="002E7895" w:rsidRDefault="002E7895" w:rsidP="00773B23">
      <w:pPr>
        <w:pStyle w:val="Bezodstpw"/>
        <w:rPr>
          <w:sz w:val="8"/>
          <w:szCs w:val="8"/>
        </w:rPr>
      </w:pPr>
    </w:p>
    <w:p w:rsidR="002E7895" w:rsidRDefault="002E7895" w:rsidP="00773B23">
      <w:pPr>
        <w:pStyle w:val="Bezodstpw"/>
      </w:pPr>
      <w:r w:rsidRPr="002E7895">
        <w:t>• Przekazywanie inf</w:t>
      </w:r>
      <w:r>
        <w:t>ormacji tylko samemu pacjentów</w:t>
      </w:r>
    </w:p>
    <w:p w:rsidR="002E7895" w:rsidRPr="002E7895" w:rsidRDefault="002E7895" w:rsidP="00773B23">
      <w:pPr>
        <w:pStyle w:val="Bezodstpw"/>
        <w:rPr>
          <w:sz w:val="8"/>
          <w:szCs w:val="8"/>
        </w:rPr>
      </w:pPr>
    </w:p>
    <w:p w:rsidR="002E7895" w:rsidRDefault="002E7895" w:rsidP="00773B23">
      <w:pPr>
        <w:pStyle w:val="Bezodstpw"/>
      </w:pPr>
      <w:r w:rsidRPr="002E7895">
        <w:t>• Dostosowanie informacji do potrzeb i możliwości pacjenta</w:t>
      </w:r>
    </w:p>
    <w:p w:rsidR="002E7895" w:rsidRDefault="002E7895" w:rsidP="00773B23">
      <w:pPr>
        <w:pStyle w:val="Bezodstpw"/>
      </w:pPr>
    </w:p>
    <w:p w:rsidR="00FC3E35" w:rsidRDefault="003F4FFD" w:rsidP="00773B23">
      <w:pPr>
        <w:pStyle w:val="Bezodstpw"/>
      </w:pPr>
      <w:r w:rsidRPr="0054479C">
        <w:rPr>
          <w:highlight w:val="lightGray"/>
        </w:rPr>
        <w:t>JAK NALEŻY PRZEKAZYWAC INFORMACJE</w:t>
      </w:r>
    </w:p>
    <w:p w:rsidR="00FC3E35" w:rsidRPr="0054479C" w:rsidRDefault="00FC3E35" w:rsidP="00773B23">
      <w:pPr>
        <w:pStyle w:val="Bezodstpw"/>
        <w:rPr>
          <w:sz w:val="12"/>
          <w:szCs w:val="12"/>
        </w:rPr>
      </w:pPr>
    </w:p>
    <w:p w:rsidR="0054479C" w:rsidRDefault="0054479C" w:rsidP="00773B23">
      <w:pPr>
        <w:pStyle w:val="Bezodstpw"/>
      </w:pPr>
      <w:r w:rsidRPr="00456B89">
        <w:rPr>
          <w:highlight w:val="lightGray"/>
        </w:rPr>
        <w:t>INFORMOWANIE</w:t>
      </w:r>
    </w:p>
    <w:p w:rsidR="00082574" w:rsidRPr="00082574" w:rsidRDefault="00082574" w:rsidP="00773B23">
      <w:pPr>
        <w:pStyle w:val="Bezodstpw"/>
        <w:rPr>
          <w:sz w:val="12"/>
          <w:szCs w:val="12"/>
        </w:rPr>
      </w:pPr>
    </w:p>
    <w:p w:rsidR="00082574" w:rsidRDefault="00082574" w:rsidP="00773B23">
      <w:pPr>
        <w:pStyle w:val="Bezodstpw"/>
      </w:pPr>
      <w:r w:rsidRPr="00082574">
        <w:t>• Zrozumiale – poziom informacji musi być dostosowany do możliwości j</w:t>
      </w:r>
      <w:r>
        <w:t>ej przyswojenia oraz oczekiwań</w:t>
      </w:r>
    </w:p>
    <w:p w:rsidR="00082574" w:rsidRPr="00082574" w:rsidRDefault="00082574" w:rsidP="00773B23">
      <w:pPr>
        <w:pStyle w:val="Bezodstpw"/>
        <w:rPr>
          <w:sz w:val="8"/>
          <w:szCs w:val="8"/>
        </w:rPr>
      </w:pPr>
    </w:p>
    <w:p w:rsidR="00082574" w:rsidRDefault="00082574" w:rsidP="00773B23">
      <w:pPr>
        <w:pStyle w:val="Bezodstpw"/>
      </w:pPr>
      <w:r w:rsidRPr="00082574">
        <w:t>• W odpowiednich warunkach – konie</w:t>
      </w:r>
      <w:r>
        <w:t>czne jest zachowanie poufności</w:t>
      </w:r>
    </w:p>
    <w:p w:rsidR="00082574" w:rsidRPr="00082574" w:rsidRDefault="00082574" w:rsidP="00773B23">
      <w:pPr>
        <w:pStyle w:val="Bezodstpw"/>
        <w:rPr>
          <w:sz w:val="8"/>
          <w:szCs w:val="8"/>
        </w:rPr>
      </w:pPr>
    </w:p>
    <w:p w:rsidR="00082574" w:rsidRDefault="00082574" w:rsidP="00773B23">
      <w:pPr>
        <w:pStyle w:val="Bezodstpw"/>
      </w:pPr>
      <w:r w:rsidRPr="00082574">
        <w:t>• Taktownie – we współczesnej medycynie bardzo rzadko mamy do czynienia z sytuacjami, w których ni</w:t>
      </w:r>
      <w:r>
        <w:t>c dla chorego nie można zrobić</w:t>
      </w:r>
    </w:p>
    <w:p w:rsidR="00082574" w:rsidRPr="00082574" w:rsidRDefault="00082574" w:rsidP="00773B23">
      <w:pPr>
        <w:pStyle w:val="Bezodstpw"/>
        <w:rPr>
          <w:sz w:val="8"/>
          <w:szCs w:val="8"/>
        </w:rPr>
      </w:pPr>
    </w:p>
    <w:p w:rsidR="00456B89" w:rsidRDefault="00082574" w:rsidP="00773B23">
      <w:pPr>
        <w:pStyle w:val="Bezodstpw"/>
      </w:pPr>
      <w:r w:rsidRPr="00082574">
        <w:t>• Obiektywnie – ani nadmiernie optymistycznie (każde działanie lecznicze wiąże się z ryzykiem), ani w sposób wyolbrzymiający ryzyko (straszenie pacjenta, aby odmówił leczenia lub uważał dobry wynik za coś niezwykłeg</w:t>
      </w:r>
      <w:r w:rsidR="00456B89">
        <w:t>o)</w:t>
      </w:r>
    </w:p>
    <w:p w:rsidR="00456B89" w:rsidRPr="00456B89" w:rsidRDefault="00456B89" w:rsidP="00773B23">
      <w:pPr>
        <w:pStyle w:val="Bezodstpw"/>
        <w:rPr>
          <w:sz w:val="8"/>
          <w:szCs w:val="8"/>
        </w:rPr>
      </w:pPr>
    </w:p>
    <w:p w:rsidR="00456B89" w:rsidRDefault="00456B89" w:rsidP="00773B23">
      <w:pPr>
        <w:pStyle w:val="Bezodstpw"/>
      </w:pPr>
      <w:r w:rsidRPr="00456B89">
        <w:t>• Badania wskazują, że pacjenci zapamiętują bardzo małą czę</w:t>
      </w:r>
      <w:r>
        <w:t>ść przekazywanej im informacji</w:t>
      </w:r>
    </w:p>
    <w:p w:rsidR="00456B89" w:rsidRPr="00456B89" w:rsidRDefault="00456B89" w:rsidP="00773B23">
      <w:pPr>
        <w:pStyle w:val="Bezodstpw"/>
        <w:rPr>
          <w:sz w:val="8"/>
          <w:szCs w:val="8"/>
        </w:rPr>
      </w:pPr>
    </w:p>
    <w:p w:rsidR="00456B89" w:rsidRDefault="00456B89" w:rsidP="00773B23">
      <w:pPr>
        <w:pStyle w:val="Bezodstpw"/>
      </w:pPr>
      <w:r w:rsidRPr="00456B89">
        <w:t>• Celowe jest powtarzanie informacji i pytanie pacjenta co zapa</w:t>
      </w:r>
      <w:r>
        <w:t>miętał i jak zrozumiał przekaz</w:t>
      </w:r>
    </w:p>
    <w:p w:rsidR="00456B89" w:rsidRPr="00456B89" w:rsidRDefault="00456B89" w:rsidP="00773B23">
      <w:pPr>
        <w:pStyle w:val="Bezodstpw"/>
        <w:rPr>
          <w:sz w:val="8"/>
          <w:szCs w:val="8"/>
        </w:rPr>
      </w:pPr>
    </w:p>
    <w:p w:rsidR="00456B89" w:rsidRDefault="00456B89" w:rsidP="00773B23">
      <w:pPr>
        <w:pStyle w:val="Bezodstpw"/>
      </w:pPr>
      <w:r w:rsidRPr="00456B89">
        <w:t xml:space="preserve">• Jeżeli to możliwe, należy wskazać gdzie pacjent może znaleźć więcej informacji </w:t>
      </w:r>
      <w:r>
        <w:t>i spokojnie się z nimi zapoznać</w:t>
      </w:r>
    </w:p>
    <w:p w:rsidR="00456B89" w:rsidRDefault="00456B89" w:rsidP="00773B23">
      <w:pPr>
        <w:pStyle w:val="Bezodstpw"/>
      </w:pPr>
    </w:p>
    <w:p w:rsidR="00456B89" w:rsidRDefault="00456B89" w:rsidP="00773B23">
      <w:pPr>
        <w:pStyle w:val="Bezodstpw"/>
      </w:pPr>
      <w:r w:rsidRPr="00456B89">
        <w:rPr>
          <w:highlight w:val="lightGray"/>
        </w:rPr>
        <w:t>CO ZROBIC JAK PACJENT PO OTRZYMANIU INFORMACJI PYTA CO MA ZROBIC?</w:t>
      </w:r>
    </w:p>
    <w:p w:rsidR="00456B89" w:rsidRDefault="00456B89" w:rsidP="00773B23">
      <w:pPr>
        <w:pStyle w:val="Bezodstpw"/>
      </w:pPr>
      <w:r>
        <w:t>Może zadecydować o zgodzie lub braku zgody na leczenie, czasami zdaje się na decyzje lekarza.</w:t>
      </w:r>
    </w:p>
    <w:p w:rsidR="00456B89" w:rsidRDefault="00456B89" w:rsidP="00773B23">
      <w:pPr>
        <w:pStyle w:val="Bezodstpw"/>
      </w:pPr>
    </w:p>
    <w:p w:rsidR="00456B89" w:rsidRDefault="00456B89" w:rsidP="00773B23">
      <w:pPr>
        <w:pStyle w:val="Bezodstpw"/>
      </w:pPr>
      <w:r w:rsidRPr="00456B89">
        <w:rPr>
          <w:highlight w:val="lightGray"/>
        </w:rPr>
        <w:t>INFORMOWANIE</w:t>
      </w:r>
    </w:p>
    <w:p w:rsidR="00456B89" w:rsidRDefault="00456B89" w:rsidP="00456B89">
      <w:pPr>
        <w:pStyle w:val="Bezodstpw"/>
      </w:pPr>
      <w:r>
        <w:t>• Jeżeli dostępne możliwości wyboru dadzą podobny wynik, nakłaniać do samodzielnej decyzji. Pomocą może być rodzina i bliskie osoby, może być także lekarz rodzinny</w:t>
      </w:r>
    </w:p>
    <w:p w:rsidR="00456B89" w:rsidRDefault="00456B89" w:rsidP="00456B89">
      <w:pPr>
        <w:pStyle w:val="Bezodstpw"/>
      </w:pPr>
    </w:p>
    <w:p w:rsidR="00456B89" w:rsidRDefault="00456B89" w:rsidP="00456B89">
      <w:pPr>
        <w:pStyle w:val="Bezodstpw"/>
      </w:pPr>
      <w:r>
        <w:t xml:space="preserve">• Jeżeli jedna z możliwości jest zdaniem informującego najlepsza, należy zaproponować ją i wytłumaczyć dlaczego. </w:t>
      </w:r>
    </w:p>
    <w:p w:rsidR="00456B89" w:rsidRDefault="00456B89" w:rsidP="00773B23">
      <w:pPr>
        <w:pStyle w:val="Bezodstpw"/>
      </w:pPr>
    </w:p>
    <w:p w:rsidR="00456B89" w:rsidRDefault="00456B89" w:rsidP="00773B23">
      <w:pPr>
        <w:pStyle w:val="Bezodstpw"/>
      </w:pPr>
      <w:r w:rsidRPr="00456B89">
        <w:rPr>
          <w:highlight w:val="lightGray"/>
        </w:rPr>
        <w:t>CO TO JEST ŚWIADOMA ZGODA PACJENTA</w:t>
      </w:r>
    </w:p>
    <w:p w:rsidR="00456B89" w:rsidRPr="00456B89" w:rsidRDefault="00456B89" w:rsidP="00773B23">
      <w:pPr>
        <w:pStyle w:val="Bezodstpw"/>
        <w:rPr>
          <w:sz w:val="8"/>
          <w:szCs w:val="8"/>
        </w:rPr>
      </w:pPr>
    </w:p>
    <w:p w:rsidR="00456B89" w:rsidRDefault="00456B89" w:rsidP="00773B23">
      <w:pPr>
        <w:pStyle w:val="Bezodstpw"/>
      </w:pPr>
      <w:r w:rsidRPr="00456B89">
        <w:t>Aby jakakolwiek zgoda była ważna, musi ona być podjęta przez osobę znającą problem przynajmniej w stopniu wystarczającym tej osobie do podjęcia decyzji. Bez przynajmniej podstawowej informacji o problemie zdrowotnym i planowanym leczeniu zgodę trudno uznać za „świadomą” i ważną</w:t>
      </w:r>
    </w:p>
    <w:p w:rsidR="00456B89" w:rsidRDefault="00456B89" w:rsidP="00773B23">
      <w:pPr>
        <w:pStyle w:val="Bezodstpw"/>
      </w:pPr>
    </w:p>
    <w:p w:rsidR="009861F7" w:rsidRDefault="009861F7" w:rsidP="009861F7">
      <w:pPr>
        <w:pStyle w:val="Bezodstpw"/>
      </w:pPr>
      <w:r w:rsidRPr="009861F7">
        <w:rPr>
          <w:highlight w:val="lightGray"/>
        </w:rPr>
        <w:t>ZGODA NA LECZENIE</w:t>
      </w:r>
    </w:p>
    <w:p w:rsidR="009861F7" w:rsidRPr="009861F7" w:rsidRDefault="009861F7" w:rsidP="009861F7">
      <w:pPr>
        <w:pStyle w:val="Bezodstpw"/>
        <w:rPr>
          <w:sz w:val="12"/>
          <w:szCs w:val="12"/>
        </w:rPr>
      </w:pPr>
    </w:p>
    <w:p w:rsidR="009861F7" w:rsidRDefault="009861F7" w:rsidP="009861F7">
      <w:pPr>
        <w:pStyle w:val="Bezodstpw"/>
      </w:pPr>
      <w:r>
        <w:t>• Jest to zgoda na czynności medyczne wyrażona przez osobę zdolną do zrozumienia swojej sytuacji oraz planowanych czynności i poinformowaną w stopniu wystarczającym do podjęcia decyzji</w:t>
      </w:r>
    </w:p>
    <w:p w:rsidR="009861F7" w:rsidRPr="009861F7" w:rsidRDefault="009861F7" w:rsidP="009861F7">
      <w:pPr>
        <w:pStyle w:val="Bezodstpw"/>
        <w:rPr>
          <w:sz w:val="8"/>
          <w:szCs w:val="8"/>
        </w:rPr>
      </w:pPr>
    </w:p>
    <w:p w:rsidR="00456B89" w:rsidRDefault="009861F7" w:rsidP="009861F7">
      <w:pPr>
        <w:pStyle w:val="Bezodstpw"/>
      </w:pPr>
      <w:r>
        <w:t>• Bardziej właściwy jest termin „zgoda poinformowanego pacjenta” choć pacjent ma prawo wyrazić zgodę będąc niepoinformowanym</w:t>
      </w:r>
    </w:p>
    <w:p w:rsidR="009861F7" w:rsidRDefault="009861F7" w:rsidP="009861F7">
      <w:pPr>
        <w:pStyle w:val="Bezodstpw"/>
      </w:pPr>
    </w:p>
    <w:p w:rsidR="009861F7" w:rsidRDefault="009861F7" w:rsidP="009861F7">
      <w:pPr>
        <w:pStyle w:val="Bezodstpw"/>
        <w:rPr>
          <w:highlight w:val="lightGray"/>
        </w:rPr>
      </w:pPr>
    </w:p>
    <w:p w:rsidR="009861F7" w:rsidRDefault="009861F7" w:rsidP="009861F7">
      <w:pPr>
        <w:pStyle w:val="Bezodstpw"/>
        <w:rPr>
          <w:highlight w:val="lightGray"/>
        </w:rPr>
      </w:pPr>
    </w:p>
    <w:p w:rsidR="009861F7" w:rsidRDefault="009861F7" w:rsidP="009861F7">
      <w:pPr>
        <w:pStyle w:val="Bezodstpw"/>
      </w:pPr>
      <w:r w:rsidRPr="009861F7">
        <w:rPr>
          <w:highlight w:val="lightGray"/>
        </w:rPr>
        <w:lastRenderedPageBreak/>
        <w:t>ZGODA NA LECZENIE ELEMENTY</w:t>
      </w:r>
    </w:p>
    <w:p w:rsidR="009861F7" w:rsidRDefault="009861F7" w:rsidP="009861F7">
      <w:pPr>
        <w:pStyle w:val="Bezodstpw"/>
      </w:pPr>
    </w:p>
    <w:p w:rsidR="009861F7" w:rsidRDefault="009861F7" w:rsidP="009861F7">
      <w:pPr>
        <w:pStyle w:val="Bezodstpw"/>
      </w:pPr>
      <w:r>
        <w:t>• Na co pacjent wyraża zgodę</w:t>
      </w:r>
    </w:p>
    <w:p w:rsidR="009861F7" w:rsidRDefault="009861F7" w:rsidP="009861F7">
      <w:pPr>
        <w:pStyle w:val="Bezodstpw"/>
      </w:pPr>
      <w:r>
        <w:t>• Jaki jest powód podjęcia czynności</w:t>
      </w:r>
    </w:p>
    <w:p w:rsidR="009861F7" w:rsidRDefault="009861F7" w:rsidP="009861F7">
      <w:pPr>
        <w:pStyle w:val="Bezodstpw"/>
      </w:pPr>
      <w:r>
        <w:t>• Jaki jest cel czynności</w:t>
      </w:r>
    </w:p>
    <w:p w:rsidR="009861F7" w:rsidRDefault="009861F7" w:rsidP="009861F7">
      <w:pPr>
        <w:pStyle w:val="Bezodstpw"/>
      </w:pPr>
      <w:r>
        <w:t xml:space="preserve">• Możliwe powikłania i zagrożenia. </w:t>
      </w:r>
    </w:p>
    <w:p w:rsidR="009861F7" w:rsidRDefault="009861F7" w:rsidP="009861F7">
      <w:pPr>
        <w:pStyle w:val="Bezodstpw"/>
      </w:pPr>
      <w:r>
        <w:t xml:space="preserve">• </w:t>
      </w:r>
      <w:r w:rsidRPr="00D544A5">
        <w:rPr>
          <w:b/>
        </w:rPr>
        <w:t>Oświadczenie o otrzym</w:t>
      </w:r>
      <w:r w:rsidR="00D544A5">
        <w:rPr>
          <w:b/>
        </w:rPr>
        <w:t>aniu wystarczających informacji</w:t>
      </w:r>
    </w:p>
    <w:p w:rsidR="009861F7" w:rsidRPr="00D544A5" w:rsidRDefault="009861F7" w:rsidP="009861F7">
      <w:pPr>
        <w:pStyle w:val="Bezodstpw"/>
        <w:rPr>
          <w:b/>
        </w:rPr>
      </w:pPr>
    </w:p>
    <w:p w:rsidR="009861F7" w:rsidRPr="00D544A5" w:rsidRDefault="00D544A5" w:rsidP="009861F7">
      <w:pPr>
        <w:pStyle w:val="Bezodstpw"/>
        <w:rPr>
          <w:b/>
        </w:rPr>
      </w:pPr>
      <w:r w:rsidRPr="00D544A5">
        <w:rPr>
          <w:b/>
        </w:rPr>
        <w:t>DOKUMNT ZGODY I INFORMACJI O LECZENIU I POWIKŁANIACH</w:t>
      </w:r>
    </w:p>
    <w:p w:rsidR="00D544A5" w:rsidRDefault="00D544A5" w:rsidP="00D544A5">
      <w:pPr>
        <w:pStyle w:val="Bezodstpw"/>
      </w:pPr>
      <w:r w:rsidRPr="00D544A5">
        <w:rPr>
          <w:u w:val="single"/>
        </w:rPr>
        <w:t>Dokument zgody powinien wskazywać najczęstsze i spodziewane powikłania oraz zagrożenia związane z proponowanym leczeniem.</w:t>
      </w:r>
      <w:r>
        <w:t xml:space="preserve"> Celowe jest także umieszczenie w dokumencie oświadczenia o otrzymaniu przez pacjenta wystarczających informacji do podjęcia decyzji</w:t>
      </w:r>
    </w:p>
    <w:p w:rsidR="00D544A5" w:rsidRDefault="00D544A5" w:rsidP="00D544A5">
      <w:pPr>
        <w:pStyle w:val="Bezodstpw"/>
      </w:pPr>
      <w:r w:rsidRPr="00D544A5">
        <w:rPr>
          <w:u w:val="single"/>
        </w:rPr>
        <w:t>Jeżeli jest bardzo obszerny, pacjent nie ma możliwości jego poznania i zrozumienia.</w:t>
      </w:r>
      <w:r w:rsidRPr="00D544A5">
        <w:t xml:space="preserve"> Każdy pacjent będzie potrzebował innego zakresu informacji aby podjąć decyzję i należy pacjentom umożliwić zadawanie pytań aby uzyskali wystarczające im informacje i mogli zdecydować o wyborze postępowania oraz wyrazić zgodę na to postępowanie</w:t>
      </w:r>
    </w:p>
    <w:p w:rsidR="00D544A5" w:rsidRDefault="00D544A5" w:rsidP="00D544A5">
      <w:pPr>
        <w:pStyle w:val="Bezodstpw"/>
      </w:pPr>
    </w:p>
    <w:p w:rsidR="00D544A5" w:rsidRDefault="00D544A5" w:rsidP="00D544A5">
      <w:pPr>
        <w:pStyle w:val="Bezodstpw"/>
      </w:pPr>
      <w:r w:rsidRPr="00D544A5">
        <w:t>Jeżeli zgoda zostanie uznana za nieważną, leczenie odbyło się bez zgody i popełniono przestępstwo zagrożone karą do 2 lat pozbawienia wolności. Jeżeli zgoda zostanie uznana za wadliwą, pacjenci domagają się odszkodowania za cierpienia związane z leczeniem i narażenie na niebezpieczeństwo.</w:t>
      </w:r>
    </w:p>
    <w:p w:rsidR="00D544A5" w:rsidRDefault="00D544A5" w:rsidP="00D544A5">
      <w:pPr>
        <w:pStyle w:val="Bezodstpw"/>
      </w:pPr>
    </w:p>
    <w:p w:rsidR="00D544A5" w:rsidRDefault="00136A7F" w:rsidP="00D544A5">
      <w:pPr>
        <w:pStyle w:val="Bezodstpw"/>
      </w:pPr>
      <w:r w:rsidRPr="00136A7F">
        <w:rPr>
          <w:b/>
        </w:rPr>
        <w:t>W JAKI SPOSÓB WYRAZIĆ ZGODE NA LECZENIE</w:t>
      </w:r>
      <w:r>
        <w:rPr>
          <w:b/>
        </w:rPr>
        <w:t xml:space="preserve">- </w:t>
      </w:r>
      <w:r w:rsidRPr="00136A7F">
        <w:t>FORMALNA ZGODA NA PIŚMIE</w:t>
      </w:r>
    </w:p>
    <w:p w:rsidR="00136A7F" w:rsidRPr="00127982" w:rsidRDefault="00136A7F" w:rsidP="00D544A5">
      <w:pPr>
        <w:pStyle w:val="Bezodstpw"/>
        <w:rPr>
          <w:sz w:val="8"/>
          <w:szCs w:val="8"/>
        </w:rPr>
      </w:pPr>
    </w:p>
    <w:p w:rsidR="00136A7F" w:rsidRDefault="00136A7F" w:rsidP="00136A7F">
      <w:pPr>
        <w:pStyle w:val="Bezodstpw"/>
      </w:pPr>
      <w:r>
        <w:t>ZGODA NA LECZENIE</w:t>
      </w:r>
    </w:p>
    <w:p w:rsidR="00136A7F" w:rsidRPr="00127982" w:rsidRDefault="00136A7F" w:rsidP="00136A7F">
      <w:pPr>
        <w:pStyle w:val="Bezodstpw"/>
        <w:rPr>
          <w:sz w:val="8"/>
          <w:szCs w:val="8"/>
        </w:rPr>
      </w:pPr>
    </w:p>
    <w:p w:rsidR="00136A7F" w:rsidRDefault="00136A7F" w:rsidP="00136A7F">
      <w:pPr>
        <w:pStyle w:val="Bezodstpw"/>
      </w:pPr>
      <w:r w:rsidRPr="00136A7F">
        <w:rPr>
          <w:b/>
        </w:rPr>
        <w:t>Ustawa o zawodzie lekarza wyróżnia dwa rodzaje interwencji:</w:t>
      </w:r>
    </w:p>
    <w:p w:rsidR="00136A7F" w:rsidRDefault="00136A7F" w:rsidP="00136A7F">
      <w:pPr>
        <w:pStyle w:val="Bezodstpw"/>
      </w:pPr>
      <w:r w:rsidRPr="00136A7F">
        <w:t>• zabiegi operacyjne i interwencje stwarza</w:t>
      </w:r>
      <w:r>
        <w:t>jące stan podwyższonego ryzyka</w:t>
      </w:r>
    </w:p>
    <w:p w:rsidR="00136A7F" w:rsidRDefault="00136A7F" w:rsidP="00136A7F">
      <w:pPr>
        <w:pStyle w:val="Bezodstpw"/>
      </w:pPr>
      <w:r>
        <w:t>• pozostałe zabiegi i badania</w:t>
      </w:r>
    </w:p>
    <w:p w:rsidR="00136A7F" w:rsidRDefault="00136A7F" w:rsidP="00136A7F">
      <w:pPr>
        <w:pStyle w:val="Bezodstpw"/>
      </w:pPr>
      <w:r w:rsidRPr="00136A7F">
        <w:t>• Grupa czynności o podwyższonym ryzyku wymaga wyrażenia formalnej zgody na piśmie. Ocena czy ryzyko jest "</w:t>
      </w:r>
      <w:r>
        <w:t>podwyższone" należy do lekarza</w:t>
      </w:r>
    </w:p>
    <w:p w:rsidR="00136A7F" w:rsidRDefault="00136A7F" w:rsidP="00136A7F">
      <w:pPr>
        <w:pStyle w:val="Bezodstpw"/>
      </w:pPr>
      <w:r w:rsidRPr="00136A7F">
        <w:t>• Do pozostałych czynności wystarcza zgoda domniemana, którą stanowi wykonanie czynności zwyczajowo i powszechnie przyjętych jako związane z określonym działaniem</w:t>
      </w:r>
    </w:p>
    <w:p w:rsidR="00127982" w:rsidRPr="00127982" w:rsidRDefault="00127982" w:rsidP="00136A7F">
      <w:pPr>
        <w:pStyle w:val="Bezodstpw"/>
        <w:rPr>
          <w:sz w:val="8"/>
          <w:szCs w:val="8"/>
        </w:rPr>
      </w:pPr>
    </w:p>
    <w:p w:rsidR="00127982" w:rsidRPr="00136A7F" w:rsidRDefault="00127982" w:rsidP="00136A7F">
      <w:pPr>
        <w:pStyle w:val="Bezodstpw"/>
      </w:pPr>
      <w:r w:rsidRPr="00127982">
        <w:t xml:space="preserve">Formalna zgoda jest potrzebna w interwencjach stwarzających podwyższone ryzyko zdarzeń niepożądanych, czyli </w:t>
      </w:r>
      <w:r w:rsidRPr="00127982">
        <w:rPr>
          <w:b/>
        </w:rPr>
        <w:t>szkody zdrowotnej.</w:t>
      </w:r>
    </w:p>
    <w:p w:rsidR="00136A7F" w:rsidRPr="00127982" w:rsidRDefault="00136A7F" w:rsidP="00D544A5">
      <w:pPr>
        <w:pStyle w:val="Bezodstpw"/>
        <w:rPr>
          <w:b/>
          <w:sz w:val="8"/>
          <w:szCs w:val="8"/>
        </w:rPr>
      </w:pPr>
    </w:p>
    <w:p w:rsidR="00127982" w:rsidRDefault="00127982" w:rsidP="00127982">
      <w:pPr>
        <w:pStyle w:val="Bezodstpw"/>
        <w:rPr>
          <w:b/>
        </w:rPr>
      </w:pPr>
      <w:r>
        <w:rPr>
          <w:b/>
        </w:rPr>
        <w:t>ZGODA DOMNIEMANA</w:t>
      </w:r>
    </w:p>
    <w:p w:rsidR="00127982" w:rsidRPr="00127982" w:rsidRDefault="00127982" w:rsidP="00127982">
      <w:pPr>
        <w:pStyle w:val="Bezodstpw"/>
        <w:rPr>
          <w:b/>
          <w:sz w:val="12"/>
          <w:szCs w:val="12"/>
        </w:rPr>
      </w:pPr>
    </w:p>
    <w:p w:rsidR="00127982" w:rsidRPr="00793BC1" w:rsidRDefault="00127982" w:rsidP="00127982">
      <w:pPr>
        <w:pStyle w:val="Bezodstpw"/>
        <w:rPr>
          <w:u w:val="single"/>
        </w:rPr>
      </w:pPr>
      <w:r w:rsidRPr="00127982">
        <w:t xml:space="preserve">• Pacjent zgłaszający się na badanie lekarskiej, na EKG </w:t>
      </w:r>
      <w:r w:rsidRPr="00793BC1">
        <w:rPr>
          <w:u w:val="single"/>
        </w:rPr>
        <w:t>zgadza się na rozebranie, na założenie elektrod, podłączenie aparatu</w:t>
      </w:r>
    </w:p>
    <w:p w:rsidR="00127982" w:rsidRPr="00127982" w:rsidRDefault="00127982" w:rsidP="00127982">
      <w:pPr>
        <w:pStyle w:val="Bezodstpw"/>
      </w:pPr>
      <w:r w:rsidRPr="00127982">
        <w:t xml:space="preserve">• Pacjent zgłaszający się na pobranie krwi </w:t>
      </w:r>
      <w:r w:rsidRPr="00793BC1">
        <w:rPr>
          <w:u w:val="single"/>
        </w:rPr>
        <w:t>zgadza się na nakłucie żyły, wysłanie krwi do laboratorium</w:t>
      </w:r>
      <w:r w:rsidRPr="00127982">
        <w:t>, niewielkie ryzyko związane z nakłuciem (krwiak, rzadko infekcja)</w:t>
      </w:r>
    </w:p>
    <w:p w:rsidR="00127982" w:rsidRPr="00793BC1" w:rsidRDefault="00127982" w:rsidP="00127982">
      <w:pPr>
        <w:pStyle w:val="Bezodstpw"/>
        <w:rPr>
          <w:u w:val="single"/>
        </w:rPr>
      </w:pPr>
      <w:r w:rsidRPr="00127982">
        <w:t xml:space="preserve">• Pacjent zgłaszający się na zdjęcie szwów </w:t>
      </w:r>
      <w:r w:rsidRPr="00793BC1">
        <w:rPr>
          <w:u w:val="single"/>
        </w:rPr>
        <w:t>zgadza się na zmianę opatrunku, usunięcie szwów, drobne zabiegi przy ranie itp.</w:t>
      </w:r>
    </w:p>
    <w:p w:rsidR="00127982" w:rsidRDefault="00127982" w:rsidP="00127982">
      <w:pPr>
        <w:pStyle w:val="Bezodstpw"/>
      </w:pPr>
    </w:p>
    <w:p w:rsidR="00127982" w:rsidRPr="00127982" w:rsidRDefault="00127982" w:rsidP="00127982">
      <w:pPr>
        <w:pStyle w:val="Bezodstpw"/>
        <w:rPr>
          <w:b/>
        </w:rPr>
      </w:pPr>
      <w:r w:rsidRPr="00127982">
        <w:rPr>
          <w:b/>
        </w:rPr>
        <w:t>ZGODA BLANKIETOWA</w:t>
      </w:r>
    </w:p>
    <w:p w:rsidR="00127982" w:rsidRPr="00127982" w:rsidRDefault="00127982" w:rsidP="00127982">
      <w:pPr>
        <w:pStyle w:val="Bezodstpw"/>
        <w:rPr>
          <w:sz w:val="8"/>
          <w:szCs w:val="8"/>
        </w:rPr>
      </w:pPr>
    </w:p>
    <w:p w:rsidR="00127982" w:rsidRDefault="00127982" w:rsidP="00127982">
      <w:pPr>
        <w:pStyle w:val="Bezodstpw"/>
      </w:pPr>
      <w:r w:rsidRPr="00127982">
        <w:t xml:space="preserve">Zgoda „blankietowa” – </w:t>
      </w:r>
      <w:r w:rsidRPr="00793BC1">
        <w:rPr>
          <w:u w:val="single"/>
        </w:rPr>
        <w:t>niewskazująca na co konkretnie została wyrażona – jest nieważna</w:t>
      </w:r>
    </w:p>
    <w:p w:rsidR="00127982" w:rsidRDefault="00127982" w:rsidP="00127982">
      <w:pPr>
        <w:pStyle w:val="Bezodstpw"/>
      </w:pPr>
      <w:r w:rsidRPr="00127982">
        <w:t>• Z punktu widzenia prawnego można próbować podważyć ważność każdej zgody, niezależnie od tego jak jest obszerna i szcz</w:t>
      </w:r>
      <w:r>
        <w:t>egółowa</w:t>
      </w:r>
    </w:p>
    <w:p w:rsidR="00127982" w:rsidRPr="004D30AC" w:rsidRDefault="00127982" w:rsidP="00127982">
      <w:pPr>
        <w:pStyle w:val="Bezodstpw"/>
        <w:rPr>
          <w:sz w:val="12"/>
          <w:szCs w:val="12"/>
        </w:rPr>
      </w:pPr>
    </w:p>
    <w:p w:rsidR="00127982" w:rsidRDefault="004D30AC" w:rsidP="00127982">
      <w:pPr>
        <w:pStyle w:val="Bezodstpw"/>
        <w:rPr>
          <w:b/>
        </w:rPr>
      </w:pPr>
      <w:r w:rsidRPr="004D30AC">
        <w:rPr>
          <w:b/>
        </w:rPr>
        <w:t>CZY ZGODA NA LECZENIE JEST PRAWEM CZY OBOWIAZKIEM PACJENTA?</w:t>
      </w:r>
    </w:p>
    <w:p w:rsidR="004D30AC" w:rsidRPr="004D30AC" w:rsidRDefault="004D30AC" w:rsidP="00127982">
      <w:pPr>
        <w:pStyle w:val="Bezodstpw"/>
        <w:rPr>
          <w:b/>
          <w:sz w:val="8"/>
          <w:szCs w:val="8"/>
        </w:rPr>
      </w:pPr>
    </w:p>
    <w:p w:rsidR="004D30AC" w:rsidRDefault="004D30AC" w:rsidP="00127982">
      <w:pPr>
        <w:pStyle w:val="Bezodstpw"/>
      </w:pPr>
      <w:r w:rsidRPr="00793BC1">
        <w:rPr>
          <w:u w:val="single"/>
        </w:rPr>
        <w:t>Wyrażenie zgody albo odmowa zgody są podstawowym prawem pacjenta.</w:t>
      </w:r>
      <w:r w:rsidRPr="004D30AC">
        <w:t xml:space="preserve"> Bez zgody formalnej/pisemnej albo domniemanej nie wykonujemy żadnych czynności medycznych</w:t>
      </w:r>
    </w:p>
    <w:p w:rsidR="00793BC1" w:rsidRDefault="00793BC1" w:rsidP="00127982">
      <w:pPr>
        <w:pStyle w:val="Bezodstpw"/>
      </w:pPr>
    </w:p>
    <w:p w:rsidR="00793BC1" w:rsidRDefault="00AA4381" w:rsidP="00127982">
      <w:pPr>
        <w:pStyle w:val="Bezodstpw"/>
        <w:rPr>
          <w:b/>
        </w:rPr>
      </w:pPr>
      <w:r w:rsidRPr="00AA4381">
        <w:rPr>
          <w:b/>
        </w:rPr>
        <w:lastRenderedPageBreak/>
        <w:t>PRAWO CZY OBOWIAZEK PODJECIA DECYZJI?</w:t>
      </w:r>
    </w:p>
    <w:p w:rsidR="00AA4381" w:rsidRPr="00AA4381" w:rsidRDefault="00AA4381" w:rsidP="00127982">
      <w:pPr>
        <w:pStyle w:val="Bezodstpw"/>
        <w:rPr>
          <w:b/>
          <w:sz w:val="12"/>
          <w:szCs w:val="12"/>
        </w:rPr>
      </w:pPr>
    </w:p>
    <w:p w:rsidR="00AA4381" w:rsidRPr="00AA4381" w:rsidRDefault="00AA4381" w:rsidP="00127982">
      <w:pPr>
        <w:pStyle w:val="Bezodstpw"/>
      </w:pPr>
      <w:r w:rsidRPr="00AA4381">
        <w:t>• Partnerskie stosunki między pacjentem a leczącymi powinny obejmować prawa i obowiązki dla obu partnerów</w:t>
      </w:r>
    </w:p>
    <w:p w:rsidR="00AA4381" w:rsidRPr="00AA4381" w:rsidRDefault="00AA4381" w:rsidP="00127982">
      <w:pPr>
        <w:pStyle w:val="Bezodstpw"/>
      </w:pPr>
      <w:r w:rsidRPr="00AA4381">
        <w:t>• Obowiązki i odpowiedzialność leczących są określone licznymi przepisami</w:t>
      </w:r>
    </w:p>
    <w:p w:rsidR="00AA4381" w:rsidRPr="00AA4381" w:rsidRDefault="00AA4381" w:rsidP="00127982">
      <w:pPr>
        <w:pStyle w:val="Bezodstpw"/>
      </w:pPr>
      <w:r w:rsidRPr="00AA4381">
        <w:t xml:space="preserve">• Pacjenci dość często unikają wypełnienia swoich obowiązków, ale w razie wystąpienia problemów </w:t>
      </w:r>
      <w:r>
        <w:t>nierzadko obwiniają pracowników</w:t>
      </w:r>
    </w:p>
    <w:p w:rsidR="00AA4381" w:rsidRPr="00AA4381" w:rsidRDefault="00AA4381" w:rsidP="00127982">
      <w:pPr>
        <w:pStyle w:val="Bezodstpw"/>
        <w:rPr>
          <w:b/>
          <w:sz w:val="8"/>
          <w:szCs w:val="8"/>
        </w:rPr>
      </w:pPr>
    </w:p>
    <w:p w:rsidR="00AA4381" w:rsidRPr="00AA4381" w:rsidRDefault="00AA4381" w:rsidP="00127982">
      <w:pPr>
        <w:pStyle w:val="Bezodstpw"/>
      </w:pPr>
      <w:r w:rsidRPr="00AA4381">
        <w:t>-Obowiązki związane z wyrażeniem zgody na leczenie mogą być dla pacjentów nieprzyjemne. Poznanie zagrożeń, w tym także zagrożenia życia związanego z chorobą i leczeniem, następstw choroby i leczenia, rokowania, które rzadko daje prawie całkowitą pewność wyleczenia, na pewno jest stresujące</w:t>
      </w:r>
    </w:p>
    <w:p w:rsidR="00AA4381" w:rsidRPr="00AA4381" w:rsidRDefault="00AA4381" w:rsidP="00127982">
      <w:pPr>
        <w:pStyle w:val="Bezodstpw"/>
        <w:rPr>
          <w:sz w:val="8"/>
          <w:szCs w:val="8"/>
        </w:rPr>
      </w:pPr>
    </w:p>
    <w:p w:rsidR="00AA4381" w:rsidRDefault="00AA4381" w:rsidP="00AA4381">
      <w:pPr>
        <w:pStyle w:val="Bezodstpw"/>
      </w:pPr>
      <w:r w:rsidRPr="00AA4381">
        <w:t>-W przypadku niepowodzenia leczenia pacjent lub jego bliscy, zwłaszcza po wysłuchaniu rad prawnika, twierdzą, że brak informacji spowodował podjęcie niewłaściwej decyzji i co za tym idzie, zgoda na leczenie jest nieważna</w:t>
      </w:r>
    </w:p>
    <w:p w:rsidR="00AA4381" w:rsidRDefault="00AA4381" w:rsidP="00AA4381">
      <w:pPr>
        <w:pStyle w:val="Bezodstpw"/>
      </w:pPr>
    </w:p>
    <w:p w:rsidR="00AA4381" w:rsidRDefault="00D2369A" w:rsidP="00AA4381">
      <w:pPr>
        <w:pStyle w:val="Bezodstpw"/>
      </w:pPr>
      <w:r w:rsidRPr="00D2369A">
        <w:rPr>
          <w:highlight w:val="lightGray"/>
        </w:rPr>
        <w:t>BRAK ZGODY PACJENTA</w:t>
      </w:r>
    </w:p>
    <w:p w:rsidR="00D2369A" w:rsidRPr="00D2369A" w:rsidRDefault="00D2369A" w:rsidP="00AA4381">
      <w:pPr>
        <w:pStyle w:val="Bezodstpw"/>
        <w:rPr>
          <w:sz w:val="8"/>
          <w:szCs w:val="8"/>
        </w:rPr>
      </w:pPr>
    </w:p>
    <w:p w:rsidR="00D2369A" w:rsidRPr="00D2369A" w:rsidRDefault="00D2369A" w:rsidP="00D2369A">
      <w:pPr>
        <w:pStyle w:val="Bezodstpw"/>
        <w:rPr>
          <w:b/>
        </w:rPr>
      </w:pPr>
      <w:r w:rsidRPr="00D2369A">
        <w:rPr>
          <w:b/>
        </w:rPr>
        <w:t>STAN PRAWNY</w:t>
      </w:r>
    </w:p>
    <w:p w:rsidR="00D2369A" w:rsidRPr="00D2369A" w:rsidRDefault="00D2369A" w:rsidP="00D2369A">
      <w:pPr>
        <w:pStyle w:val="Bezodstpw"/>
        <w:rPr>
          <w:sz w:val="8"/>
          <w:szCs w:val="8"/>
        </w:rPr>
      </w:pPr>
    </w:p>
    <w:p w:rsidR="00D2369A" w:rsidRDefault="00D2369A" w:rsidP="00D2369A">
      <w:pPr>
        <w:pStyle w:val="Bezodstpw"/>
      </w:pPr>
      <w:r>
        <w:t>• „Prawo nie nakazuje pacjentowi poddania się interwencji medycznej a lekarzowi pokonywania oporu pacjenta albo przez wykonywanie czynności na które zgody nie wyraził lub którym się sprzeciwił, albo przez występowanie do sądu aby taki sprzeciw pozbawić mocy.”</w:t>
      </w:r>
    </w:p>
    <w:p w:rsidR="00D2369A" w:rsidRPr="00D2369A" w:rsidRDefault="00D2369A" w:rsidP="00D2369A">
      <w:pPr>
        <w:pStyle w:val="Bezodstpw"/>
        <w:rPr>
          <w:sz w:val="8"/>
          <w:szCs w:val="8"/>
        </w:rPr>
      </w:pPr>
    </w:p>
    <w:p w:rsidR="00D2369A" w:rsidRDefault="00D2369A" w:rsidP="00D2369A">
      <w:pPr>
        <w:pStyle w:val="Bezodstpw"/>
      </w:pPr>
      <w:r>
        <w:t>• Sąd Najwyższy, 2005:  zasada poszanowania autonomii pacjenta nakazuje respektowanie jego woli, niezależnie od motywów (konfesyjnych, ideologicznych, zdrowotnych itp.)</w:t>
      </w:r>
    </w:p>
    <w:p w:rsidR="00D2369A" w:rsidRPr="00D2369A" w:rsidRDefault="00D2369A" w:rsidP="00D2369A">
      <w:pPr>
        <w:pStyle w:val="Bezodstpw"/>
        <w:rPr>
          <w:sz w:val="8"/>
          <w:szCs w:val="8"/>
        </w:rPr>
      </w:pPr>
    </w:p>
    <w:p w:rsidR="00D2369A" w:rsidRDefault="00D2369A" w:rsidP="00D2369A">
      <w:pPr>
        <w:pStyle w:val="Bezodstpw"/>
      </w:pPr>
      <w:r>
        <w:t>• Brak zgody pacjenta na określony zabieg (rodzaj zabiegów) jest dla lekarza wiążący i znosi odpowiedzialność karną lub cywilną, natomiast w wypadku wykonania zabiegu delegalizuje go</w:t>
      </w:r>
    </w:p>
    <w:p w:rsidR="00D2369A" w:rsidRDefault="00D2369A" w:rsidP="00D2369A">
      <w:pPr>
        <w:pStyle w:val="Bezodstpw"/>
      </w:pPr>
    </w:p>
    <w:p w:rsidR="00D2369A" w:rsidRDefault="00D2369A" w:rsidP="00D2369A">
      <w:pPr>
        <w:pStyle w:val="Bezodstpw"/>
      </w:pPr>
      <w:r w:rsidRPr="00D2369A">
        <w:rPr>
          <w:u w:val="single"/>
        </w:rPr>
        <w:t>Odmowa zgody na proponowane leczenie nie może więc być podstawą do całkowitego zerwania tzw. stosunku terapeutycznego.</w:t>
      </w:r>
      <w:r w:rsidRPr="00D2369A">
        <w:t xml:space="preserve"> Nadal mamy obowiązek udzielania pomocy. Trzeba zawsze pamiętać, że takie sytuacje powinny być szczegółowo opisane w dokumentacji medycznej ponieważ nawet jeżeli </w:t>
      </w:r>
      <w:r w:rsidRPr="00D2369A">
        <w:rPr>
          <w:u w:val="single"/>
        </w:rPr>
        <w:t>sam pacjent będzie akceptował konsekwencje odmowy, jego bliscy mogą zgłaszać liczne zastrzeżenia i roszczenia, bardzo często oparte na kwestionowaniu kompetencji pacjenta do podjęcia decyzji lub zastrzeżeniach do sposobu informowania pacjenta.</w:t>
      </w:r>
      <w:r w:rsidRPr="00D2369A">
        <w:t xml:space="preserve"> Brak odpowiedniej dokumentacji byłby wówczas interpr</w:t>
      </w:r>
      <w:r>
        <w:t>etowany na niekorzyść leczących</w:t>
      </w:r>
    </w:p>
    <w:p w:rsidR="00D2369A" w:rsidRDefault="00D2369A" w:rsidP="00D2369A">
      <w:pPr>
        <w:pStyle w:val="Bezodstpw"/>
      </w:pPr>
    </w:p>
    <w:p w:rsidR="00D2369A" w:rsidRPr="00D2369A" w:rsidRDefault="00D2369A" w:rsidP="00D2369A">
      <w:pPr>
        <w:pStyle w:val="Bezodstpw"/>
        <w:rPr>
          <w:b/>
        </w:rPr>
      </w:pPr>
      <w:r>
        <w:t>•</w:t>
      </w:r>
      <w:r w:rsidRPr="00D2369A">
        <w:rPr>
          <w:b/>
        </w:rPr>
        <w:t xml:space="preserve">W praktyce medycznej ze względów prawnych i etycznych </w:t>
      </w:r>
      <w:r w:rsidRPr="00DE439C">
        <w:rPr>
          <w:b/>
          <w:highlight w:val="lightGray"/>
        </w:rPr>
        <w:t>informowanie pacjentów</w:t>
      </w:r>
      <w:r w:rsidRPr="00D2369A">
        <w:rPr>
          <w:b/>
        </w:rPr>
        <w:t xml:space="preserve"> oraz uzyskiwanie zgody na leczenie są </w:t>
      </w:r>
      <w:r w:rsidRPr="00DE439C">
        <w:rPr>
          <w:b/>
          <w:highlight w:val="lightGray"/>
        </w:rPr>
        <w:t>najważniejszymi elementami poszanowania autonomii pacjentów i ich praw</w:t>
      </w:r>
    </w:p>
    <w:p w:rsidR="00D2369A" w:rsidRPr="00D2369A" w:rsidRDefault="00D2369A" w:rsidP="00D2369A">
      <w:pPr>
        <w:pStyle w:val="Bezodstpw"/>
        <w:rPr>
          <w:b/>
          <w:sz w:val="8"/>
          <w:szCs w:val="8"/>
        </w:rPr>
      </w:pPr>
    </w:p>
    <w:p w:rsidR="00D2369A" w:rsidRPr="00D2369A" w:rsidRDefault="00D2369A" w:rsidP="00D2369A">
      <w:pPr>
        <w:pStyle w:val="Bezodstpw"/>
        <w:rPr>
          <w:b/>
        </w:rPr>
      </w:pPr>
      <w:r w:rsidRPr="00D2369A">
        <w:rPr>
          <w:b/>
        </w:rPr>
        <w:t xml:space="preserve">• </w:t>
      </w:r>
      <w:r w:rsidRPr="00DE439C">
        <w:rPr>
          <w:b/>
          <w:highlight w:val="lightGray"/>
        </w:rPr>
        <w:t>Informowanie pacjenta jest procesem</w:t>
      </w:r>
      <w:r w:rsidRPr="00D2369A">
        <w:rPr>
          <w:b/>
        </w:rPr>
        <w:t>, nie jednorazową formalnością</w:t>
      </w:r>
    </w:p>
    <w:p w:rsidR="00D2369A" w:rsidRPr="00D2369A" w:rsidRDefault="00D2369A" w:rsidP="00D2369A">
      <w:pPr>
        <w:pStyle w:val="Bezodstpw"/>
        <w:rPr>
          <w:b/>
          <w:sz w:val="8"/>
          <w:szCs w:val="8"/>
        </w:rPr>
      </w:pPr>
    </w:p>
    <w:p w:rsidR="00D2369A" w:rsidRPr="00D2369A" w:rsidRDefault="00D2369A" w:rsidP="00D2369A">
      <w:pPr>
        <w:pStyle w:val="Bezodstpw"/>
        <w:rPr>
          <w:b/>
        </w:rPr>
      </w:pPr>
      <w:r w:rsidRPr="00D2369A">
        <w:rPr>
          <w:b/>
        </w:rPr>
        <w:t xml:space="preserve">• </w:t>
      </w:r>
      <w:r w:rsidRPr="00DE439C">
        <w:rPr>
          <w:b/>
          <w:highlight w:val="lightGray"/>
        </w:rPr>
        <w:t>Zastosowanie leczenia o podwyższonym ryzyku</w:t>
      </w:r>
      <w:r w:rsidRPr="00D2369A">
        <w:rPr>
          <w:b/>
        </w:rPr>
        <w:t xml:space="preserve"> bez zgody pacjenta jest naruszeniem przepisów karnych, zasad wykonywania zawodu i zasad etycznych</w:t>
      </w:r>
    </w:p>
    <w:p w:rsidR="00D2369A" w:rsidRPr="00D2369A" w:rsidRDefault="00D2369A" w:rsidP="00D2369A">
      <w:pPr>
        <w:pStyle w:val="Bezodstpw"/>
        <w:rPr>
          <w:b/>
          <w:sz w:val="8"/>
          <w:szCs w:val="8"/>
        </w:rPr>
      </w:pPr>
    </w:p>
    <w:p w:rsidR="00D2369A" w:rsidRPr="00D2369A" w:rsidRDefault="00D2369A" w:rsidP="00D2369A">
      <w:pPr>
        <w:pStyle w:val="Bezodstpw"/>
        <w:rPr>
          <w:b/>
        </w:rPr>
      </w:pPr>
      <w:r w:rsidRPr="00D2369A">
        <w:rPr>
          <w:b/>
        </w:rPr>
        <w:t xml:space="preserve">• </w:t>
      </w:r>
      <w:r w:rsidRPr="00DE439C">
        <w:rPr>
          <w:b/>
          <w:highlight w:val="lightGray"/>
        </w:rPr>
        <w:t>Niezależnie od tego, czy pacjent wyraża zgodę na proponowane leczenie czy nie, należy otaczać go taką opieką, na jaką wyraża zgodę</w:t>
      </w:r>
      <w:bookmarkStart w:id="0" w:name="_GoBack"/>
      <w:bookmarkEnd w:id="0"/>
    </w:p>
    <w:p w:rsidR="00AC4FB7" w:rsidRDefault="00AC4FB7" w:rsidP="00DE439C">
      <w:pPr>
        <w:pStyle w:val="Bezodstpw"/>
      </w:pPr>
    </w:p>
    <w:sectPr w:rsidR="00AC4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2C"/>
    <w:rsid w:val="00082574"/>
    <w:rsid w:val="00127982"/>
    <w:rsid w:val="00136A7F"/>
    <w:rsid w:val="001833F7"/>
    <w:rsid w:val="00257B05"/>
    <w:rsid w:val="00296500"/>
    <w:rsid w:val="002E7895"/>
    <w:rsid w:val="00301883"/>
    <w:rsid w:val="00397D8A"/>
    <w:rsid w:val="003F4FFD"/>
    <w:rsid w:val="00456B89"/>
    <w:rsid w:val="00480217"/>
    <w:rsid w:val="004D30AC"/>
    <w:rsid w:val="0054479C"/>
    <w:rsid w:val="005B6158"/>
    <w:rsid w:val="006638EF"/>
    <w:rsid w:val="006B095F"/>
    <w:rsid w:val="00746B9B"/>
    <w:rsid w:val="00773B23"/>
    <w:rsid w:val="00793BC1"/>
    <w:rsid w:val="007A2D9C"/>
    <w:rsid w:val="00850082"/>
    <w:rsid w:val="00867174"/>
    <w:rsid w:val="008D0A6A"/>
    <w:rsid w:val="009861F7"/>
    <w:rsid w:val="0099102C"/>
    <w:rsid w:val="00A277A5"/>
    <w:rsid w:val="00A61F0A"/>
    <w:rsid w:val="00AA1BEF"/>
    <w:rsid w:val="00AA4381"/>
    <w:rsid w:val="00AC4FB7"/>
    <w:rsid w:val="00B5564A"/>
    <w:rsid w:val="00CE52BB"/>
    <w:rsid w:val="00D2369A"/>
    <w:rsid w:val="00D51E90"/>
    <w:rsid w:val="00D544A5"/>
    <w:rsid w:val="00DE439C"/>
    <w:rsid w:val="00E46968"/>
    <w:rsid w:val="00E72A62"/>
    <w:rsid w:val="00E97C4B"/>
    <w:rsid w:val="00EA6D84"/>
    <w:rsid w:val="00F06D1D"/>
    <w:rsid w:val="00FC3E35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463E"/>
  <w15:chartTrackingRefBased/>
  <w15:docId w15:val="{FEE03EC0-591C-4446-A4F4-0049D379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6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267779F963B248B658130137DD6317" ma:contentTypeVersion="9" ma:contentTypeDescription="Utwórz nowy dokument." ma:contentTypeScope="" ma:versionID="67f6cc00c32e6b93640bf31f2367464c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48565a7a7306451ac1e5e9b47d150c12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7D431AAC-4FFE-4B32-AC3F-0DCD91A642B3}"/>
</file>

<file path=customXml/itemProps2.xml><?xml version="1.0" encoding="utf-8"?>
<ds:datastoreItem xmlns:ds="http://schemas.openxmlformats.org/officeDocument/2006/customXml" ds:itemID="{A4E03681-E9DC-49AC-8226-B9398676250D}"/>
</file>

<file path=customXml/itemProps3.xml><?xml version="1.0" encoding="utf-8"?>
<ds:datastoreItem xmlns:ds="http://schemas.openxmlformats.org/officeDocument/2006/customXml" ds:itemID="{CFD0EEF3-DDED-4AC0-860B-B65B8D02C1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1744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38</cp:revision>
  <dcterms:created xsi:type="dcterms:W3CDTF">2023-11-09T05:54:00Z</dcterms:created>
  <dcterms:modified xsi:type="dcterms:W3CDTF">2023-11-09T09:23:00Z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